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C2" w:rsidRPr="00446A3F" w:rsidRDefault="008A49C2" w:rsidP="008A49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8A49C2" w:rsidRPr="00446A3F" w:rsidRDefault="008A49C2" w:rsidP="008A49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009/2020</w:t>
      </w:r>
    </w:p>
    <w:p w:rsidR="008A49C2" w:rsidRPr="00446A3F" w:rsidRDefault="008A49C2" w:rsidP="008A49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004/2020</w:t>
      </w:r>
    </w:p>
    <w:p w:rsidR="008A49C2" w:rsidRPr="00446A3F" w:rsidRDefault="008A49C2" w:rsidP="008A49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003/2020</w:t>
      </w:r>
    </w:p>
    <w:p w:rsidR="008A49C2" w:rsidRPr="00446A3F" w:rsidRDefault="008A49C2" w:rsidP="008A49C2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três</w:t>
      </w:r>
      <w:r w:rsidRPr="00446A3F">
        <w:rPr>
          <w:rFonts w:ascii="Arial" w:hAnsi="Arial" w:cs="Arial"/>
          <w:sz w:val="24"/>
          <w:szCs w:val="24"/>
        </w:rPr>
        <w:t xml:space="preserve"> dias do mês de fevereiro de dois mil e </w:t>
      </w:r>
      <w:r>
        <w:rPr>
          <w:rFonts w:ascii="Arial" w:hAnsi="Arial" w:cs="Arial"/>
          <w:sz w:val="24"/>
          <w:szCs w:val="24"/>
        </w:rPr>
        <w:t>vinte</w:t>
      </w:r>
      <w:r w:rsidRPr="00446A3F">
        <w:rPr>
          <w:rFonts w:ascii="Arial" w:hAnsi="Arial" w:cs="Arial"/>
          <w:sz w:val="24"/>
          <w:szCs w:val="24"/>
        </w:rPr>
        <w:t>, às nove horas, no Centro Administrativo Prefeito João Benedito Amaral, situado na Av. Silvério Augusto de Melo, nº 158, Bairro Fábrica, Desterro do Melo, Minas Gerais, CEP: 36.210-000, no Setor de Compras e Lici</w:t>
      </w:r>
      <w:r>
        <w:rPr>
          <w:rFonts w:ascii="Arial" w:hAnsi="Arial" w:cs="Arial"/>
          <w:sz w:val="24"/>
          <w:szCs w:val="24"/>
        </w:rPr>
        <w:t>tações, reuniu-se a</w:t>
      </w:r>
      <w:r w:rsidRPr="00446A3F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 xml:space="preserve">a. Pregoeira </w:t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Martins, </w:t>
      </w:r>
      <w:r w:rsidRPr="00446A3F">
        <w:rPr>
          <w:rFonts w:ascii="Arial" w:hAnsi="Arial" w:cs="Arial"/>
          <w:sz w:val="24"/>
          <w:szCs w:val="24"/>
        </w:rPr>
        <w:t>e respectiva Equipe de Apoio composta por Flávio da Silva Coelho</w:t>
      </w:r>
      <w:r>
        <w:rPr>
          <w:rFonts w:ascii="Arial" w:hAnsi="Arial" w:cs="Arial"/>
          <w:sz w:val="24"/>
          <w:szCs w:val="24"/>
        </w:rPr>
        <w:t>,</w:t>
      </w:r>
      <w:r w:rsidR="00F6777C">
        <w:rPr>
          <w:rFonts w:ascii="Arial" w:hAnsi="Arial" w:cs="Arial"/>
          <w:sz w:val="24"/>
          <w:szCs w:val="24"/>
        </w:rPr>
        <w:t xml:space="preserve"> Ela</w:t>
      </w:r>
      <w:r>
        <w:rPr>
          <w:rFonts w:ascii="Arial" w:hAnsi="Arial" w:cs="Arial"/>
          <w:sz w:val="24"/>
          <w:szCs w:val="24"/>
        </w:rPr>
        <w:t>ine Silveira Campos e Rafaela Dornelas Couto, conforme portaria 4.117/2.020</w:t>
      </w:r>
      <w:r w:rsidRPr="00446A3F">
        <w:rPr>
          <w:rFonts w:ascii="Arial" w:hAnsi="Arial" w:cs="Arial"/>
          <w:sz w:val="24"/>
          <w:szCs w:val="24"/>
        </w:rPr>
        <w:t>, em atendimento às disposições contidas na Lei Federal 8.666/93, Lei Federal 10.520/02, Lei Complementar 123/2006, Lei Complementar 147/2014</w:t>
      </w:r>
      <w:r w:rsidRPr="00446A3F">
        <w:rPr>
          <w:rStyle w:val="Forte"/>
          <w:rFonts w:ascii="Arial" w:hAnsi="Arial" w:cs="Arial"/>
          <w:sz w:val="24"/>
          <w:szCs w:val="24"/>
        </w:rPr>
        <w:t xml:space="preserve">, </w:t>
      </w:r>
      <w:r w:rsidRPr="00446A3F">
        <w:rPr>
          <w:rFonts w:ascii="Arial" w:hAnsi="Arial" w:cs="Arial"/>
          <w:sz w:val="24"/>
          <w:szCs w:val="24"/>
        </w:rPr>
        <w:t xml:space="preserve">Decreto Municipal 047/2012, procederam </w:t>
      </w:r>
      <w:proofErr w:type="gramStart"/>
      <w:r w:rsidRPr="00446A3F">
        <w:rPr>
          <w:rFonts w:ascii="Arial" w:hAnsi="Arial" w:cs="Arial"/>
          <w:sz w:val="24"/>
          <w:szCs w:val="24"/>
        </w:rPr>
        <w:t>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realização da Sessão Pública rela</w:t>
      </w:r>
      <w:r>
        <w:rPr>
          <w:rFonts w:ascii="Arial" w:hAnsi="Arial" w:cs="Arial"/>
          <w:sz w:val="24"/>
          <w:szCs w:val="24"/>
        </w:rPr>
        <w:t>tiva ao Pregão Presencial nº 004/2020</w:t>
      </w:r>
      <w:r w:rsidRPr="00446A3F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009/2020</w:t>
      </w:r>
      <w:r w:rsidRPr="00446A3F">
        <w:rPr>
          <w:rFonts w:ascii="Arial" w:hAnsi="Arial" w:cs="Arial"/>
          <w:sz w:val="24"/>
          <w:szCs w:val="24"/>
        </w:rPr>
        <w:t xml:space="preserve">, Registro de Preços nº </w:t>
      </w:r>
      <w:r>
        <w:rPr>
          <w:rFonts w:ascii="Arial" w:hAnsi="Arial" w:cs="Arial"/>
          <w:sz w:val="24"/>
          <w:szCs w:val="24"/>
        </w:rPr>
        <w:t>003/2020</w:t>
      </w:r>
      <w:r w:rsidRPr="00446A3F">
        <w:rPr>
          <w:rFonts w:ascii="Arial" w:hAnsi="Arial" w:cs="Arial"/>
          <w:sz w:val="24"/>
          <w:szCs w:val="24"/>
        </w:rPr>
        <w:t xml:space="preserve">, cujo </w:t>
      </w:r>
      <w:r w:rsidRPr="00446A3F">
        <w:rPr>
          <w:rFonts w:ascii="Arial" w:hAnsi="Arial" w:cs="Arial"/>
          <w:bCs/>
          <w:sz w:val="24"/>
          <w:szCs w:val="24"/>
        </w:rPr>
        <w:t xml:space="preserve">objeto é a </w:t>
      </w:r>
      <w:r w:rsidRPr="00446A3F">
        <w:rPr>
          <w:rFonts w:ascii="Arial" w:hAnsi="Arial" w:cs="Arial"/>
          <w:b/>
          <w:i/>
          <w:sz w:val="24"/>
          <w:szCs w:val="24"/>
          <w:lang w:val="pt-PT"/>
        </w:rPr>
        <w:t>CONTRATAÇÃO DE SERVIÇOS E LOCAÇÕ</w:t>
      </w:r>
      <w:r>
        <w:rPr>
          <w:rFonts w:ascii="Arial" w:hAnsi="Arial" w:cs="Arial"/>
          <w:b/>
          <w:i/>
          <w:sz w:val="24"/>
          <w:szCs w:val="24"/>
          <w:lang w:val="pt-PT"/>
        </w:rPr>
        <w:t>ES PARA FESTAS E EVENTOS EM 2020</w:t>
      </w:r>
      <w:r w:rsidRPr="00446A3F">
        <w:rPr>
          <w:rFonts w:ascii="Arial" w:hAnsi="Arial" w:cs="Arial"/>
          <w:bCs/>
          <w:sz w:val="24"/>
          <w:szCs w:val="24"/>
        </w:rPr>
        <w:t xml:space="preserve">, </w:t>
      </w:r>
      <w:r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446A3F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46A3F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446A3F">
        <w:rPr>
          <w:rFonts w:ascii="Arial" w:hAnsi="Arial" w:cs="Arial"/>
          <w:sz w:val="24"/>
          <w:szCs w:val="24"/>
        </w:rPr>
        <w:t xml:space="preserve"> acostada ao processo que houve publicação no </w:t>
      </w:r>
      <w:r w:rsidR="00C43AE9">
        <w:rPr>
          <w:rFonts w:ascii="Arial" w:hAnsi="Arial" w:cs="Arial"/>
          <w:sz w:val="24"/>
          <w:szCs w:val="24"/>
        </w:rPr>
        <w:t>Diário</w:t>
      </w:r>
      <w:r w:rsidRPr="00446A3F">
        <w:rPr>
          <w:rFonts w:ascii="Arial" w:hAnsi="Arial" w:cs="Arial"/>
          <w:sz w:val="24"/>
          <w:szCs w:val="24"/>
        </w:rPr>
        <w:t xml:space="preserve"> Oficial do Município </w:t>
      </w:r>
      <w:r>
        <w:rPr>
          <w:rFonts w:ascii="Arial" w:hAnsi="Arial" w:cs="Arial"/>
          <w:sz w:val="24"/>
          <w:szCs w:val="24"/>
        </w:rPr>
        <w:t>de Desterro do Melo</w:t>
      </w:r>
      <w:r w:rsidRPr="00446A3F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446A3F">
        <w:rPr>
          <w:rFonts w:ascii="Arial" w:hAnsi="Arial" w:cs="Arial"/>
          <w:i/>
          <w:sz w:val="24"/>
          <w:szCs w:val="24"/>
        </w:rPr>
        <w:t>http://desterrodomel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</w:t>
      </w:r>
      <w:proofErr w:type="gramStart"/>
      <w:r>
        <w:rPr>
          <w:rFonts w:ascii="Arial" w:hAnsi="Arial" w:cs="Arial"/>
          <w:i/>
          <w:sz w:val="24"/>
          <w:szCs w:val="24"/>
        </w:rPr>
        <w:t>id</w:t>
      </w:r>
      <w:proofErr w:type="gramEnd"/>
      <w:r>
        <w:rPr>
          <w:rFonts w:ascii="Arial" w:hAnsi="Arial" w:cs="Arial"/>
          <w:i/>
          <w:sz w:val="24"/>
          <w:szCs w:val="24"/>
        </w:rPr>
        <w:t>=221</w:t>
      </w:r>
      <w:r w:rsidRPr="00446A3F">
        <w:rPr>
          <w:rFonts w:ascii="Arial" w:hAnsi="Arial" w:cs="Arial"/>
          <w:sz w:val="24"/>
          <w:szCs w:val="24"/>
        </w:rPr>
        <w:t>, atendendo com amplitude as determinações da Lei de Acesso à Informação. Com a ampla publicidade concedida ao certame, compareceram as seguintes licitantes a seguir qualificadas: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>EMPRESA 01 - OTIMISA MARKETING E EVENTOS LTDA - EPP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07.559.474/0001-17, sediada na cidade de Belo Horizonte, Minas Gerais, na Rua Alagoas, nº 1460, sala 309, Bairro Funcionários, neste ato credenciando presencialmente o Sr. Leonardo Lacerda Campos, brasileiro, portador da Identidade nº M-4188479 SSP/MG e inscrito no CPF nº 943.400.996-00. Esta empresa </w:t>
      </w:r>
      <w:r w:rsidR="00C43AE9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C43AE9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02 </w:t>
      </w:r>
      <w:r w:rsidR="00C43AE9"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</w:t>
      </w:r>
      <w:r w:rsidR="00C43AE9">
        <w:rPr>
          <w:rFonts w:ascii="Arial" w:hAnsi="Arial" w:cs="Arial"/>
          <w:b/>
          <w:i/>
          <w:sz w:val="24"/>
          <w:szCs w:val="24"/>
        </w:rPr>
        <w:t>MAIS EVENTOS E ESTRUTURAS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C43AE9">
        <w:rPr>
          <w:rFonts w:ascii="Arial" w:hAnsi="Arial" w:cs="Arial"/>
          <w:sz w:val="24"/>
          <w:szCs w:val="24"/>
        </w:rPr>
        <w:t>03.149.058/0001-90</w:t>
      </w:r>
      <w:r w:rsidRPr="00446A3F">
        <w:rPr>
          <w:rFonts w:ascii="Arial" w:hAnsi="Arial" w:cs="Arial"/>
          <w:sz w:val="24"/>
          <w:szCs w:val="24"/>
        </w:rPr>
        <w:t xml:space="preserve">, sediada na cidade de </w:t>
      </w:r>
      <w:r w:rsidR="00C43AE9">
        <w:rPr>
          <w:rFonts w:ascii="Arial" w:hAnsi="Arial" w:cs="Arial"/>
          <w:sz w:val="24"/>
          <w:szCs w:val="24"/>
        </w:rPr>
        <w:t>Belo Horizonte</w:t>
      </w:r>
      <w:r w:rsidRPr="00446A3F">
        <w:rPr>
          <w:rFonts w:ascii="Arial" w:hAnsi="Arial" w:cs="Arial"/>
          <w:sz w:val="24"/>
          <w:szCs w:val="24"/>
        </w:rPr>
        <w:t xml:space="preserve">, Minas Gerais, Rua </w:t>
      </w:r>
      <w:r w:rsidR="00C43AE9">
        <w:rPr>
          <w:rFonts w:ascii="Arial" w:hAnsi="Arial" w:cs="Arial"/>
          <w:sz w:val="24"/>
          <w:szCs w:val="24"/>
        </w:rPr>
        <w:t>Borges</w:t>
      </w:r>
      <w:r w:rsidRPr="00446A3F">
        <w:rPr>
          <w:rFonts w:ascii="Arial" w:hAnsi="Arial" w:cs="Arial"/>
          <w:sz w:val="24"/>
          <w:szCs w:val="24"/>
        </w:rPr>
        <w:t xml:space="preserve">, nº </w:t>
      </w:r>
      <w:r w:rsidR="00C43AE9">
        <w:rPr>
          <w:rFonts w:ascii="Arial" w:hAnsi="Arial" w:cs="Arial"/>
          <w:sz w:val="24"/>
          <w:szCs w:val="24"/>
        </w:rPr>
        <w:lastRenderedPageBreak/>
        <w:t>264</w:t>
      </w:r>
      <w:r w:rsidRPr="00446A3F">
        <w:rPr>
          <w:rFonts w:ascii="Arial" w:hAnsi="Arial" w:cs="Arial"/>
          <w:sz w:val="24"/>
          <w:szCs w:val="24"/>
        </w:rPr>
        <w:t xml:space="preserve">, Bairro </w:t>
      </w:r>
      <w:r w:rsidR="00C43AE9">
        <w:rPr>
          <w:rFonts w:ascii="Arial" w:hAnsi="Arial" w:cs="Arial"/>
          <w:sz w:val="24"/>
          <w:szCs w:val="24"/>
        </w:rPr>
        <w:t>Indaiá</w:t>
      </w:r>
      <w:r w:rsidRPr="00446A3F">
        <w:rPr>
          <w:rFonts w:ascii="Arial" w:hAnsi="Arial" w:cs="Arial"/>
          <w:sz w:val="24"/>
          <w:szCs w:val="24"/>
        </w:rPr>
        <w:t xml:space="preserve">, </w:t>
      </w:r>
      <w:r w:rsidR="00AE777C">
        <w:rPr>
          <w:rFonts w:ascii="Arial" w:hAnsi="Arial" w:cs="Arial"/>
          <w:sz w:val="24"/>
          <w:szCs w:val="24"/>
        </w:rPr>
        <w:t>credenciando presencialmente o</w:t>
      </w:r>
      <w:r w:rsidRPr="00446A3F">
        <w:rPr>
          <w:rFonts w:ascii="Arial" w:hAnsi="Arial" w:cs="Arial"/>
          <w:sz w:val="24"/>
          <w:szCs w:val="24"/>
        </w:rPr>
        <w:t xml:space="preserve"> Sr. </w:t>
      </w:r>
      <w:r w:rsidR="00C43AE9">
        <w:rPr>
          <w:rFonts w:ascii="Arial" w:hAnsi="Arial" w:cs="Arial"/>
          <w:sz w:val="24"/>
          <w:szCs w:val="24"/>
        </w:rPr>
        <w:t>Bruno Celso Guimarães</w:t>
      </w:r>
      <w:r w:rsidRPr="00446A3F">
        <w:rPr>
          <w:rFonts w:ascii="Arial" w:hAnsi="Arial" w:cs="Arial"/>
          <w:b/>
          <w:sz w:val="24"/>
          <w:szCs w:val="24"/>
        </w:rPr>
        <w:t>,</w:t>
      </w:r>
      <w:r w:rsidRPr="00446A3F">
        <w:rPr>
          <w:rFonts w:ascii="Arial" w:hAnsi="Arial" w:cs="Arial"/>
          <w:sz w:val="24"/>
          <w:szCs w:val="24"/>
        </w:rPr>
        <w:t xml:space="preserve"> brasileiro, portador da Identidade nº MG </w:t>
      </w:r>
      <w:r w:rsidR="00C43AE9">
        <w:rPr>
          <w:rFonts w:ascii="Arial" w:hAnsi="Arial" w:cs="Arial"/>
          <w:sz w:val="24"/>
          <w:szCs w:val="24"/>
        </w:rPr>
        <w:t>13407768</w:t>
      </w:r>
      <w:r w:rsidRPr="00446A3F">
        <w:rPr>
          <w:rFonts w:ascii="Arial" w:hAnsi="Arial" w:cs="Arial"/>
          <w:sz w:val="24"/>
          <w:szCs w:val="24"/>
        </w:rPr>
        <w:t xml:space="preserve"> SSP/MG e inscrito no CPF nº </w:t>
      </w:r>
      <w:r w:rsidR="00C43AE9">
        <w:rPr>
          <w:rFonts w:ascii="Arial" w:hAnsi="Arial" w:cs="Arial"/>
          <w:sz w:val="24"/>
          <w:szCs w:val="24"/>
        </w:rPr>
        <w:t>059.107.116.95</w:t>
      </w:r>
      <w:r w:rsidRPr="00446A3F">
        <w:rPr>
          <w:rFonts w:ascii="Arial" w:hAnsi="Arial" w:cs="Arial"/>
          <w:sz w:val="24"/>
          <w:szCs w:val="24"/>
        </w:rPr>
        <w:t xml:space="preserve">. </w:t>
      </w:r>
      <w:r w:rsidR="00AE777C" w:rsidRPr="00446A3F">
        <w:rPr>
          <w:rFonts w:ascii="Arial" w:hAnsi="Arial" w:cs="Arial"/>
          <w:sz w:val="24"/>
          <w:szCs w:val="24"/>
        </w:rPr>
        <w:t xml:space="preserve">Esta empresa </w:t>
      </w:r>
      <w:r w:rsidR="00AE777C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AE777C"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AE777C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E777C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03 - RICARDO ROSSI LOCADORA DE EQUIPAMENTOS LTDA, </w:t>
      </w:r>
      <w:r w:rsidRPr="00446A3F">
        <w:rPr>
          <w:rFonts w:ascii="Arial" w:hAnsi="Arial" w:cs="Arial"/>
          <w:sz w:val="24"/>
          <w:szCs w:val="24"/>
        </w:rPr>
        <w:t>inscrita no CNPJ nº 05.072.408/0001-92, com sede à Rua Paulino Leonel de Oliveira, nº 56, Bairro Centro, Cristiano Otoni, Minas Gerais, CEP: 36.426-000, credenciando como representante o Sr. Ricardo Rossi de Carvalho, brasileiro, empresário, portador da Identidade nº M 8.731.836 - SSP/MG e inscrito no CPF nº 055.693.846-18. Esta empresa apresentou Certidão registrada no Registro de Títulos e Documentos e Civil das Pessoas Jurídicas da Comarca de Conselheiro Lafaiete, onde consta de forma específica a condição de enquadramento como microempresa. Considerando a documentação apresentada e a natureza o procedimento a empresa foi credenciada a participar do certame</w:t>
      </w:r>
      <w:r w:rsidR="00AE777C">
        <w:rPr>
          <w:rFonts w:ascii="Arial" w:hAnsi="Arial" w:cs="Arial"/>
          <w:sz w:val="24"/>
          <w:szCs w:val="24"/>
        </w:rPr>
        <w:t xml:space="preserve"> fazendo jus aos benefícios da Lei Complementar 123/2006</w:t>
      </w:r>
      <w:r w:rsidRPr="00446A3F">
        <w:rPr>
          <w:rFonts w:ascii="Arial" w:hAnsi="Arial" w:cs="Arial"/>
          <w:sz w:val="24"/>
          <w:szCs w:val="24"/>
        </w:rPr>
        <w:t>, condicionada que a legalidade de reconhecimento da documentação apresentada deverá ser apreciada no parecer jurídico.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04 – </w:t>
      </w:r>
      <w:r w:rsidRPr="00446A3F">
        <w:rPr>
          <w:rFonts w:ascii="Arial" w:hAnsi="Arial" w:cs="Arial"/>
          <w:b/>
          <w:i/>
          <w:sz w:val="24"/>
          <w:szCs w:val="24"/>
        </w:rPr>
        <w:t>ELANILSON RESENDE SANTOS - ME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27.884.788/0001-00, sediada na cidade de Coronel Xavier Chaves, Av. Nossa Senhora de Fátima, nº 215, Bairro Centro, </w:t>
      </w:r>
      <w:r w:rsidR="00AE777C">
        <w:rPr>
          <w:rFonts w:ascii="Arial" w:hAnsi="Arial" w:cs="Arial"/>
          <w:sz w:val="24"/>
          <w:szCs w:val="24"/>
        </w:rPr>
        <w:t xml:space="preserve">credenciando </w:t>
      </w:r>
      <w:r w:rsidRPr="00446A3F">
        <w:rPr>
          <w:rFonts w:ascii="Arial" w:hAnsi="Arial" w:cs="Arial"/>
          <w:sz w:val="24"/>
          <w:szCs w:val="24"/>
        </w:rPr>
        <w:t xml:space="preserve">presencialmente </w:t>
      </w:r>
      <w:r w:rsidR="00AE777C">
        <w:rPr>
          <w:rFonts w:ascii="Arial" w:hAnsi="Arial" w:cs="Arial"/>
          <w:sz w:val="24"/>
          <w:szCs w:val="24"/>
        </w:rPr>
        <w:t>o</w:t>
      </w:r>
      <w:r w:rsidRPr="00446A3F">
        <w:rPr>
          <w:rFonts w:ascii="Arial" w:hAnsi="Arial" w:cs="Arial"/>
          <w:sz w:val="24"/>
          <w:szCs w:val="24"/>
        </w:rPr>
        <w:t xml:space="preserve"> Sr. </w:t>
      </w:r>
      <w:proofErr w:type="spellStart"/>
      <w:r w:rsidRPr="00446A3F">
        <w:rPr>
          <w:rFonts w:ascii="Arial" w:hAnsi="Arial" w:cs="Arial"/>
          <w:sz w:val="24"/>
          <w:szCs w:val="24"/>
        </w:rPr>
        <w:t>Elanilson</w:t>
      </w:r>
      <w:proofErr w:type="spellEnd"/>
      <w:r w:rsidRPr="00446A3F">
        <w:rPr>
          <w:rFonts w:ascii="Arial" w:hAnsi="Arial" w:cs="Arial"/>
          <w:sz w:val="24"/>
          <w:szCs w:val="24"/>
        </w:rPr>
        <w:t xml:space="preserve"> Resende Santos, portador da Identidade nº </w:t>
      </w:r>
      <w:proofErr w:type="gramStart"/>
      <w:r w:rsidRPr="00446A3F">
        <w:rPr>
          <w:rFonts w:ascii="Arial" w:hAnsi="Arial" w:cs="Arial"/>
          <w:sz w:val="24"/>
          <w:szCs w:val="24"/>
        </w:rPr>
        <w:t>M-3.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638.757 SSP/MG e inscrito no CPF nº 530.147.316-68. </w:t>
      </w:r>
      <w:r w:rsidR="00AE777C" w:rsidRPr="00446A3F">
        <w:rPr>
          <w:rFonts w:ascii="Arial" w:hAnsi="Arial" w:cs="Arial"/>
          <w:sz w:val="24"/>
          <w:szCs w:val="24"/>
        </w:rPr>
        <w:t xml:space="preserve">Esta empresa </w:t>
      </w:r>
      <w:r w:rsidR="00AE777C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AE777C"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AE777C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E777C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05 – VANDA MARIA FERREIRA – 009.073.656-71, </w:t>
      </w:r>
      <w:r w:rsidRPr="00446A3F">
        <w:rPr>
          <w:rFonts w:ascii="Arial" w:hAnsi="Arial" w:cs="Arial"/>
          <w:sz w:val="24"/>
          <w:szCs w:val="24"/>
        </w:rPr>
        <w:t xml:space="preserve">inscrita no CNPJ nº 16.791.955/0001-44, com sede à Rua Professor Joaquim de Souza Magalhães, nº 32, Bairro Vargem dos Freitas, Desterro do Melo, Minas Gerais, CEP: 36.210-000, credenciando como representante a Sra. Vanda Maria Ferreira, portadora do RG </w:t>
      </w:r>
      <w:proofErr w:type="gramStart"/>
      <w:r w:rsidRPr="00446A3F">
        <w:rPr>
          <w:rFonts w:ascii="Arial" w:hAnsi="Arial" w:cs="Arial"/>
          <w:sz w:val="24"/>
          <w:szCs w:val="24"/>
        </w:rPr>
        <w:t>M-8.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065.443 – SSP/MG e </w:t>
      </w:r>
      <w:r w:rsidR="00AE777C">
        <w:rPr>
          <w:rFonts w:ascii="Arial" w:hAnsi="Arial" w:cs="Arial"/>
          <w:sz w:val="24"/>
          <w:szCs w:val="24"/>
        </w:rPr>
        <w:t xml:space="preserve">inscrita no CPF: 009.073.656-71, </w:t>
      </w:r>
      <w:r w:rsidRPr="00446A3F">
        <w:rPr>
          <w:rFonts w:ascii="Arial" w:hAnsi="Arial" w:cs="Arial"/>
          <w:sz w:val="24"/>
          <w:szCs w:val="24"/>
        </w:rPr>
        <w:t>apresentando todas as exigências do item 05 do edital, inclusive a consulta no site da Receita Federal que comprova os atendimento aos termos do Art. 18-A § 1º da Lei Complementar 123/2006, ficando credenciada a participar do certame.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06 – </w:t>
      </w:r>
      <w:r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26.078.595/0001-91, sediada na cidade de Barbacena, Rua José Ede, nº 20 B, Bairro Centro, neste </w:t>
      </w:r>
      <w:proofErr w:type="gramStart"/>
      <w:r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presencialmente pela Sra. </w:t>
      </w:r>
      <w:proofErr w:type="spellStart"/>
      <w:r w:rsidR="00AE777C">
        <w:rPr>
          <w:rFonts w:ascii="Arial" w:hAnsi="Arial" w:cs="Arial"/>
          <w:sz w:val="24"/>
          <w:szCs w:val="24"/>
        </w:rPr>
        <w:t>Izabella</w:t>
      </w:r>
      <w:proofErr w:type="spellEnd"/>
      <w:r w:rsidR="00AE777C">
        <w:rPr>
          <w:rFonts w:ascii="Arial" w:hAnsi="Arial" w:cs="Arial"/>
          <w:sz w:val="24"/>
          <w:szCs w:val="24"/>
        </w:rPr>
        <w:t xml:space="preserve"> Cristina Bernardes </w:t>
      </w:r>
      <w:proofErr w:type="spellStart"/>
      <w:r w:rsidR="00AE777C">
        <w:rPr>
          <w:rFonts w:ascii="Arial" w:hAnsi="Arial" w:cs="Arial"/>
          <w:sz w:val="24"/>
          <w:szCs w:val="24"/>
        </w:rPr>
        <w:t>Viol</w:t>
      </w:r>
      <w:proofErr w:type="spellEnd"/>
      <w:r w:rsidRPr="00446A3F">
        <w:rPr>
          <w:rFonts w:ascii="Arial" w:hAnsi="Arial" w:cs="Arial"/>
          <w:b/>
          <w:sz w:val="24"/>
          <w:szCs w:val="24"/>
        </w:rPr>
        <w:t>,</w:t>
      </w:r>
      <w:r w:rsidRPr="00446A3F">
        <w:rPr>
          <w:rFonts w:ascii="Arial" w:hAnsi="Arial" w:cs="Arial"/>
          <w:sz w:val="24"/>
          <w:szCs w:val="24"/>
        </w:rPr>
        <w:t xml:space="preserve"> portadora da Identidade nº MG </w:t>
      </w:r>
      <w:r w:rsidR="00AE777C">
        <w:rPr>
          <w:rFonts w:ascii="Arial" w:hAnsi="Arial" w:cs="Arial"/>
          <w:sz w:val="24"/>
          <w:szCs w:val="24"/>
        </w:rPr>
        <w:t>19196746 PC</w:t>
      </w:r>
      <w:r w:rsidRPr="00446A3F">
        <w:rPr>
          <w:rFonts w:ascii="Arial" w:hAnsi="Arial" w:cs="Arial"/>
          <w:sz w:val="24"/>
          <w:szCs w:val="24"/>
        </w:rPr>
        <w:t xml:space="preserve">/MG e inscrita no CPF nº </w:t>
      </w:r>
      <w:r w:rsidR="00AE777C">
        <w:rPr>
          <w:rFonts w:ascii="Arial" w:hAnsi="Arial" w:cs="Arial"/>
          <w:sz w:val="24"/>
          <w:szCs w:val="24"/>
        </w:rPr>
        <w:t>129.286.436-21</w:t>
      </w:r>
      <w:r w:rsidRPr="00446A3F">
        <w:rPr>
          <w:rFonts w:ascii="Arial" w:hAnsi="Arial" w:cs="Arial"/>
          <w:sz w:val="24"/>
          <w:szCs w:val="24"/>
        </w:rPr>
        <w:t xml:space="preserve">. </w:t>
      </w:r>
      <w:r w:rsidR="00AE777C" w:rsidRPr="00446A3F">
        <w:rPr>
          <w:rFonts w:ascii="Arial" w:hAnsi="Arial" w:cs="Arial"/>
          <w:sz w:val="24"/>
          <w:szCs w:val="24"/>
        </w:rPr>
        <w:t xml:space="preserve">Esta empresa </w:t>
      </w:r>
      <w:r w:rsidR="00AE777C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AE777C" w:rsidRPr="00446A3F">
        <w:rPr>
          <w:rFonts w:ascii="Arial" w:hAnsi="Arial" w:cs="Arial"/>
          <w:sz w:val="24"/>
          <w:szCs w:val="24"/>
        </w:rPr>
        <w:lastRenderedPageBreak/>
        <w:t>ficando credenciada a participar do certame</w:t>
      </w:r>
      <w:r w:rsidR="00AE777C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E777C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07 – </w:t>
      </w:r>
      <w:r w:rsidR="00AE777C">
        <w:rPr>
          <w:rFonts w:ascii="Arial" w:hAnsi="Arial" w:cs="Arial"/>
          <w:b/>
          <w:i/>
          <w:sz w:val="24"/>
          <w:szCs w:val="24"/>
        </w:rPr>
        <w:t>PEDRO DE CARVALHO DUTRA - ME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AE777C">
        <w:rPr>
          <w:rFonts w:ascii="Arial" w:hAnsi="Arial" w:cs="Arial"/>
          <w:sz w:val="24"/>
          <w:szCs w:val="24"/>
        </w:rPr>
        <w:t>12.929.553/0001-02</w:t>
      </w:r>
      <w:r w:rsidRPr="00446A3F">
        <w:rPr>
          <w:rFonts w:ascii="Arial" w:hAnsi="Arial" w:cs="Arial"/>
          <w:sz w:val="24"/>
          <w:szCs w:val="24"/>
        </w:rPr>
        <w:t xml:space="preserve">, sediada na cidade de </w:t>
      </w:r>
      <w:proofErr w:type="spellStart"/>
      <w:r w:rsidR="00AE777C">
        <w:rPr>
          <w:rFonts w:ascii="Arial" w:hAnsi="Arial" w:cs="Arial"/>
          <w:sz w:val="24"/>
          <w:szCs w:val="24"/>
        </w:rPr>
        <w:t>Itaverava</w:t>
      </w:r>
      <w:proofErr w:type="spellEnd"/>
      <w:r w:rsidRPr="00446A3F">
        <w:rPr>
          <w:rFonts w:ascii="Arial" w:hAnsi="Arial" w:cs="Arial"/>
          <w:sz w:val="24"/>
          <w:szCs w:val="24"/>
        </w:rPr>
        <w:t xml:space="preserve">, </w:t>
      </w:r>
      <w:r w:rsidR="00AE777C">
        <w:rPr>
          <w:rFonts w:ascii="Arial" w:hAnsi="Arial" w:cs="Arial"/>
          <w:sz w:val="24"/>
          <w:szCs w:val="24"/>
        </w:rPr>
        <w:t>Rua Pinto Paraíso, nº 30</w:t>
      </w:r>
      <w:r w:rsidRPr="00446A3F">
        <w:rPr>
          <w:rFonts w:ascii="Arial" w:hAnsi="Arial" w:cs="Arial"/>
          <w:sz w:val="24"/>
          <w:szCs w:val="24"/>
        </w:rPr>
        <w:t xml:space="preserve">, Bairro </w:t>
      </w:r>
      <w:r w:rsidR="00AE777C">
        <w:rPr>
          <w:rFonts w:ascii="Arial" w:hAnsi="Arial" w:cs="Arial"/>
          <w:sz w:val="24"/>
          <w:szCs w:val="24"/>
        </w:rPr>
        <w:t>Centro</w:t>
      </w:r>
      <w:r w:rsidRPr="00446A3F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pelo Sr. Pedro </w:t>
      </w:r>
      <w:r w:rsidR="00AE777C">
        <w:rPr>
          <w:rFonts w:ascii="Arial" w:hAnsi="Arial" w:cs="Arial"/>
          <w:sz w:val="24"/>
          <w:szCs w:val="24"/>
        </w:rPr>
        <w:t>de Carvalho Dutra</w:t>
      </w:r>
      <w:r w:rsidRPr="00446A3F">
        <w:rPr>
          <w:rFonts w:ascii="Arial" w:hAnsi="Arial" w:cs="Arial"/>
          <w:b/>
          <w:sz w:val="24"/>
          <w:szCs w:val="24"/>
        </w:rPr>
        <w:t>,</w:t>
      </w:r>
      <w:r w:rsidRPr="00446A3F">
        <w:rPr>
          <w:rFonts w:ascii="Arial" w:hAnsi="Arial" w:cs="Arial"/>
          <w:sz w:val="24"/>
          <w:szCs w:val="24"/>
        </w:rPr>
        <w:t xml:space="preserve"> brasileiro, empresário, portador da Identidade nº MG </w:t>
      </w:r>
      <w:r w:rsidR="00AE777C">
        <w:rPr>
          <w:rFonts w:ascii="Arial" w:hAnsi="Arial" w:cs="Arial"/>
          <w:sz w:val="24"/>
          <w:szCs w:val="24"/>
        </w:rPr>
        <w:t>14515211</w:t>
      </w:r>
      <w:r w:rsidRPr="00446A3F">
        <w:rPr>
          <w:rFonts w:ascii="Arial" w:hAnsi="Arial" w:cs="Arial"/>
          <w:sz w:val="24"/>
          <w:szCs w:val="24"/>
        </w:rPr>
        <w:t xml:space="preserve"> SSP/MG e inscrito no CPF nº </w:t>
      </w:r>
      <w:r w:rsidR="00AE777C">
        <w:rPr>
          <w:rFonts w:ascii="Arial" w:hAnsi="Arial" w:cs="Arial"/>
          <w:sz w:val="24"/>
          <w:szCs w:val="24"/>
        </w:rPr>
        <w:t>067.561.276-40</w:t>
      </w:r>
      <w:r w:rsidRPr="00446A3F">
        <w:rPr>
          <w:rFonts w:ascii="Arial" w:hAnsi="Arial" w:cs="Arial"/>
          <w:sz w:val="24"/>
          <w:szCs w:val="24"/>
        </w:rPr>
        <w:t xml:space="preserve">. </w:t>
      </w:r>
      <w:r w:rsidR="00AE777C" w:rsidRPr="00446A3F">
        <w:rPr>
          <w:rFonts w:ascii="Arial" w:hAnsi="Arial" w:cs="Arial"/>
          <w:sz w:val="24"/>
          <w:szCs w:val="24"/>
        </w:rPr>
        <w:t xml:space="preserve">Esta empresa </w:t>
      </w:r>
      <w:r w:rsidR="00AE777C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AE777C"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AE777C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E777C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08 – </w:t>
      </w:r>
      <w:r w:rsidRPr="00446A3F">
        <w:rPr>
          <w:rFonts w:ascii="Arial" w:hAnsi="Arial" w:cs="Arial"/>
          <w:b/>
          <w:i/>
          <w:sz w:val="24"/>
          <w:szCs w:val="24"/>
        </w:rPr>
        <w:t>MS SOM E LUZ LTDA-ME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04.510.450/0001-85, sediada na cidade de Santa Bárbara do Tugúrio, Rua São Vicente de Paulo, nº 718, Bairro Centro, neste ato representada pelo </w:t>
      </w:r>
      <w:proofErr w:type="gramStart"/>
      <w:r w:rsidRPr="00446A3F">
        <w:rPr>
          <w:rFonts w:ascii="Arial" w:hAnsi="Arial" w:cs="Arial"/>
          <w:sz w:val="24"/>
          <w:szCs w:val="24"/>
        </w:rPr>
        <w:t>Sr.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Marciano Alves Ferreira</w:t>
      </w:r>
      <w:r w:rsidRPr="00446A3F">
        <w:rPr>
          <w:rFonts w:ascii="Arial" w:hAnsi="Arial" w:cs="Arial"/>
          <w:b/>
          <w:sz w:val="24"/>
          <w:szCs w:val="24"/>
        </w:rPr>
        <w:t>,</w:t>
      </w:r>
      <w:r w:rsidRPr="00446A3F">
        <w:rPr>
          <w:rFonts w:ascii="Arial" w:hAnsi="Arial" w:cs="Arial"/>
          <w:sz w:val="24"/>
          <w:szCs w:val="24"/>
        </w:rPr>
        <w:t xml:space="preserve"> portador da Identidade nº MG 4025562 SSP/MG e inscrito no CPF nº 579.817.526-04. </w:t>
      </w:r>
      <w:r w:rsidR="00483267" w:rsidRPr="00446A3F">
        <w:rPr>
          <w:rFonts w:ascii="Arial" w:hAnsi="Arial" w:cs="Arial"/>
          <w:sz w:val="24"/>
          <w:szCs w:val="24"/>
        </w:rPr>
        <w:t xml:space="preserve">Esta empresa </w:t>
      </w:r>
      <w:r w:rsidR="00483267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483267"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483267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483267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b/>
          <w:sz w:val="24"/>
          <w:szCs w:val="24"/>
        </w:rPr>
        <w:t xml:space="preserve">EMPRESA 09 – </w:t>
      </w:r>
      <w:r w:rsidR="00483267">
        <w:rPr>
          <w:rFonts w:ascii="Arial" w:hAnsi="Arial" w:cs="Arial"/>
          <w:b/>
          <w:i/>
          <w:sz w:val="24"/>
          <w:szCs w:val="24"/>
        </w:rPr>
        <w:t>JOÃO BOSCO DE ABREU EIRELI - ME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83267">
        <w:rPr>
          <w:rFonts w:ascii="Arial" w:hAnsi="Arial" w:cs="Arial"/>
          <w:sz w:val="24"/>
          <w:szCs w:val="24"/>
        </w:rPr>
        <w:t>20.280.479/0001-74</w:t>
      </w:r>
      <w:r w:rsidRPr="00446A3F">
        <w:rPr>
          <w:rFonts w:ascii="Arial" w:hAnsi="Arial" w:cs="Arial"/>
          <w:sz w:val="24"/>
          <w:szCs w:val="24"/>
        </w:rPr>
        <w:t xml:space="preserve">, sediada na cidade de </w:t>
      </w:r>
      <w:r w:rsidR="00483267">
        <w:rPr>
          <w:rFonts w:ascii="Arial" w:hAnsi="Arial" w:cs="Arial"/>
          <w:sz w:val="24"/>
          <w:szCs w:val="24"/>
        </w:rPr>
        <w:t>Alfredo Vasconcelos</w:t>
      </w:r>
      <w:r w:rsidRPr="00446A3F">
        <w:rPr>
          <w:rFonts w:ascii="Arial" w:hAnsi="Arial" w:cs="Arial"/>
          <w:sz w:val="24"/>
          <w:szCs w:val="24"/>
        </w:rPr>
        <w:t xml:space="preserve">, Minas Gerais, </w:t>
      </w:r>
      <w:r w:rsidR="00483267">
        <w:rPr>
          <w:rFonts w:ascii="Arial" w:hAnsi="Arial" w:cs="Arial"/>
          <w:sz w:val="24"/>
          <w:szCs w:val="24"/>
        </w:rPr>
        <w:t>Comunidade Cará Açude</w:t>
      </w:r>
      <w:r w:rsidRPr="00446A3F">
        <w:rPr>
          <w:rFonts w:ascii="Arial" w:hAnsi="Arial" w:cs="Arial"/>
          <w:sz w:val="24"/>
          <w:szCs w:val="24"/>
        </w:rPr>
        <w:t xml:space="preserve">, </w:t>
      </w:r>
      <w:r w:rsidR="00483267">
        <w:rPr>
          <w:rFonts w:ascii="Arial" w:hAnsi="Arial" w:cs="Arial"/>
          <w:sz w:val="24"/>
          <w:szCs w:val="24"/>
        </w:rPr>
        <w:t>s/</w:t>
      </w:r>
      <w:r w:rsidRPr="00446A3F">
        <w:rPr>
          <w:rFonts w:ascii="Arial" w:hAnsi="Arial" w:cs="Arial"/>
          <w:sz w:val="24"/>
          <w:szCs w:val="24"/>
        </w:rPr>
        <w:t xml:space="preserve">nº, Bairro </w:t>
      </w:r>
      <w:r w:rsidR="00483267">
        <w:rPr>
          <w:rFonts w:ascii="Arial" w:hAnsi="Arial" w:cs="Arial"/>
          <w:sz w:val="24"/>
          <w:szCs w:val="24"/>
        </w:rPr>
        <w:t>área rural</w:t>
      </w:r>
      <w:r w:rsidRPr="00446A3F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</w:t>
      </w:r>
      <w:r w:rsidR="00483267">
        <w:rPr>
          <w:rFonts w:ascii="Arial" w:hAnsi="Arial" w:cs="Arial"/>
          <w:sz w:val="24"/>
          <w:szCs w:val="24"/>
        </w:rPr>
        <w:t>pelo</w:t>
      </w:r>
      <w:r w:rsidRPr="00446A3F">
        <w:rPr>
          <w:rFonts w:ascii="Arial" w:hAnsi="Arial" w:cs="Arial"/>
          <w:sz w:val="24"/>
          <w:szCs w:val="24"/>
        </w:rPr>
        <w:t xml:space="preserve"> Sr. </w:t>
      </w:r>
      <w:r w:rsidR="00483267">
        <w:rPr>
          <w:rFonts w:ascii="Arial" w:hAnsi="Arial" w:cs="Arial"/>
          <w:sz w:val="24"/>
          <w:szCs w:val="24"/>
        </w:rPr>
        <w:t>João Bosco de Abreu</w:t>
      </w:r>
      <w:r w:rsidRPr="00446A3F">
        <w:rPr>
          <w:rFonts w:ascii="Arial" w:hAnsi="Arial" w:cs="Arial"/>
          <w:b/>
          <w:sz w:val="24"/>
          <w:szCs w:val="24"/>
        </w:rPr>
        <w:t>,</w:t>
      </w:r>
      <w:r w:rsidRPr="00446A3F">
        <w:rPr>
          <w:rFonts w:ascii="Arial" w:hAnsi="Arial" w:cs="Arial"/>
          <w:sz w:val="24"/>
          <w:szCs w:val="24"/>
        </w:rPr>
        <w:t xml:space="preserve"> portador da Identidade nº MG </w:t>
      </w:r>
      <w:r w:rsidR="00483267">
        <w:rPr>
          <w:rFonts w:ascii="Arial" w:hAnsi="Arial" w:cs="Arial"/>
          <w:sz w:val="24"/>
          <w:szCs w:val="24"/>
        </w:rPr>
        <w:t>13154069</w:t>
      </w:r>
      <w:r w:rsidRPr="00446A3F">
        <w:rPr>
          <w:rFonts w:ascii="Arial" w:hAnsi="Arial" w:cs="Arial"/>
          <w:sz w:val="24"/>
          <w:szCs w:val="24"/>
        </w:rPr>
        <w:t xml:space="preserve"> SSP/MG</w:t>
      </w:r>
      <w:r w:rsidR="00483267">
        <w:rPr>
          <w:rFonts w:ascii="Arial" w:hAnsi="Arial" w:cs="Arial"/>
          <w:sz w:val="24"/>
          <w:szCs w:val="24"/>
        </w:rPr>
        <w:t xml:space="preserve"> e inscrito</w:t>
      </w:r>
      <w:r w:rsidRPr="00446A3F">
        <w:rPr>
          <w:rFonts w:ascii="Arial" w:hAnsi="Arial" w:cs="Arial"/>
          <w:sz w:val="24"/>
          <w:szCs w:val="24"/>
        </w:rPr>
        <w:t xml:space="preserve"> no CPF nº </w:t>
      </w:r>
      <w:r w:rsidR="00483267">
        <w:rPr>
          <w:rFonts w:ascii="Arial" w:hAnsi="Arial" w:cs="Arial"/>
          <w:sz w:val="24"/>
          <w:szCs w:val="24"/>
        </w:rPr>
        <w:t>072.907.056-53</w:t>
      </w:r>
      <w:r w:rsidRPr="00446A3F">
        <w:rPr>
          <w:rFonts w:ascii="Arial" w:hAnsi="Arial" w:cs="Arial"/>
          <w:sz w:val="24"/>
          <w:szCs w:val="24"/>
        </w:rPr>
        <w:t xml:space="preserve">. </w:t>
      </w:r>
      <w:r w:rsidR="00483267" w:rsidRPr="00446A3F">
        <w:rPr>
          <w:rFonts w:ascii="Arial" w:hAnsi="Arial" w:cs="Arial"/>
          <w:sz w:val="24"/>
          <w:szCs w:val="24"/>
        </w:rPr>
        <w:t xml:space="preserve">Esta empresa </w:t>
      </w:r>
      <w:r w:rsidR="00483267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483267"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483267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483267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="00483267">
        <w:rPr>
          <w:rFonts w:ascii="Arial" w:hAnsi="Arial" w:cs="Arial"/>
          <w:b/>
          <w:sz w:val="24"/>
          <w:szCs w:val="24"/>
        </w:rPr>
        <w:t>EMPRESA 10</w:t>
      </w:r>
      <w:r w:rsidR="00483267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483267">
        <w:rPr>
          <w:rFonts w:ascii="Arial" w:hAnsi="Arial" w:cs="Arial"/>
          <w:b/>
          <w:i/>
          <w:sz w:val="24"/>
          <w:szCs w:val="24"/>
        </w:rPr>
        <w:t>ESTRUTURAR LOCAÇÕES LTDA-EPP</w:t>
      </w:r>
      <w:r w:rsidR="00483267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83267">
        <w:rPr>
          <w:rFonts w:ascii="Arial" w:hAnsi="Arial" w:cs="Arial"/>
          <w:sz w:val="24"/>
          <w:szCs w:val="24"/>
        </w:rPr>
        <w:t>24.876.784/0001-84</w:t>
      </w:r>
      <w:r w:rsidR="00483267" w:rsidRPr="00446A3F">
        <w:rPr>
          <w:rFonts w:ascii="Arial" w:hAnsi="Arial" w:cs="Arial"/>
          <w:sz w:val="24"/>
          <w:szCs w:val="24"/>
        </w:rPr>
        <w:t xml:space="preserve">, sediada na cidade de </w:t>
      </w:r>
      <w:r w:rsidR="00483267">
        <w:rPr>
          <w:rFonts w:ascii="Arial" w:hAnsi="Arial" w:cs="Arial"/>
          <w:sz w:val="24"/>
          <w:szCs w:val="24"/>
        </w:rPr>
        <w:t>Conselheiro Lafaiete</w:t>
      </w:r>
      <w:r w:rsidR="00483267" w:rsidRPr="00446A3F">
        <w:rPr>
          <w:rFonts w:ascii="Arial" w:hAnsi="Arial" w:cs="Arial"/>
          <w:sz w:val="24"/>
          <w:szCs w:val="24"/>
        </w:rPr>
        <w:t xml:space="preserve">, Minas Gerais, </w:t>
      </w:r>
      <w:r w:rsidR="00483267">
        <w:rPr>
          <w:rFonts w:ascii="Arial" w:hAnsi="Arial" w:cs="Arial"/>
          <w:sz w:val="24"/>
          <w:szCs w:val="24"/>
        </w:rPr>
        <w:t>Rua Engenheiro Nelson Teixeira</w:t>
      </w:r>
      <w:r w:rsidR="00483267" w:rsidRPr="00446A3F">
        <w:rPr>
          <w:rFonts w:ascii="Arial" w:hAnsi="Arial" w:cs="Arial"/>
          <w:sz w:val="24"/>
          <w:szCs w:val="24"/>
        </w:rPr>
        <w:t>, nº</w:t>
      </w:r>
      <w:r w:rsidR="00483267">
        <w:rPr>
          <w:rFonts w:ascii="Arial" w:hAnsi="Arial" w:cs="Arial"/>
          <w:sz w:val="24"/>
          <w:szCs w:val="24"/>
        </w:rPr>
        <w:t xml:space="preserve"> 515</w:t>
      </w:r>
      <w:r w:rsidR="00483267" w:rsidRPr="00446A3F">
        <w:rPr>
          <w:rFonts w:ascii="Arial" w:hAnsi="Arial" w:cs="Arial"/>
          <w:sz w:val="24"/>
          <w:szCs w:val="24"/>
        </w:rPr>
        <w:t xml:space="preserve">, </w:t>
      </w:r>
      <w:r w:rsidR="00483267">
        <w:rPr>
          <w:rFonts w:ascii="Arial" w:hAnsi="Arial" w:cs="Arial"/>
          <w:sz w:val="24"/>
          <w:szCs w:val="24"/>
        </w:rPr>
        <w:t xml:space="preserve">Unidade A, </w:t>
      </w:r>
      <w:r w:rsidR="00483267" w:rsidRPr="00446A3F">
        <w:rPr>
          <w:rFonts w:ascii="Arial" w:hAnsi="Arial" w:cs="Arial"/>
          <w:sz w:val="24"/>
          <w:szCs w:val="24"/>
        </w:rPr>
        <w:t xml:space="preserve">Bairro </w:t>
      </w:r>
      <w:r w:rsidR="00483267">
        <w:rPr>
          <w:rFonts w:ascii="Arial" w:hAnsi="Arial" w:cs="Arial"/>
          <w:sz w:val="24"/>
          <w:szCs w:val="24"/>
        </w:rPr>
        <w:t>São Dimas</w:t>
      </w:r>
      <w:r w:rsidR="00483267" w:rsidRPr="00446A3F">
        <w:rPr>
          <w:rFonts w:ascii="Arial" w:hAnsi="Arial" w:cs="Arial"/>
          <w:sz w:val="24"/>
          <w:szCs w:val="24"/>
        </w:rPr>
        <w:t xml:space="preserve">, neste ato representada </w:t>
      </w:r>
      <w:r w:rsidR="00483267">
        <w:rPr>
          <w:rFonts w:ascii="Arial" w:hAnsi="Arial" w:cs="Arial"/>
          <w:sz w:val="24"/>
          <w:szCs w:val="24"/>
        </w:rPr>
        <w:t>pelo</w:t>
      </w:r>
      <w:r w:rsidR="00483267" w:rsidRPr="00446A3F"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483267">
        <w:rPr>
          <w:rFonts w:ascii="Arial" w:hAnsi="Arial" w:cs="Arial"/>
          <w:sz w:val="24"/>
          <w:szCs w:val="24"/>
        </w:rPr>
        <w:t>Eucelin</w:t>
      </w:r>
      <w:proofErr w:type="spellEnd"/>
      <w:r w:rsidR="00483267">
        <w:rPr>
          <w:rFonts w:ascii="Arial" w:hAnsi="Arial" w:cs="Arial"/>
          <w:sz w:val="24"/>
          <w:szCs w:val="24"/>
        </w:rPr>
        <w:t xml:space="preserve"> Magalhães</w:t>
      </w:r>
      <w:r w:rsidR="00483267" w:rsidRPr="00446A3F">
        <w:rPr>
          <w:rFonts w:ascii="Arial" w:hAnsi="Arial" w:cs="Arial"/>
          <w:b/>
          <w:sz w:val="24"/>
          <w:szCs w:val="24"/>
        </w:rPr>
        <w:t>,</w:t>
      </w:r>
      <w:r w:rsidR="00483267" w:rsidRPr="00446A3F">
        <w:rPr>
          <w:rFonts w:ascii="Arial" w:hAnsi="Arial" w:cs="Arial"/>
          <w:sz w:val="24"/>
          <w:szCs w:val="24"/>
        </w:rPr>
        <w:t xml:space="preserve"> portador</w:t>
      </w:r>
      <w:r w:rsidR="00483267">
        <w:rPr>
          <w:rFonts w:ascii="Arial" w:hAnsi="Arial" w:cs="Arial"/>
          <w:sz w:val="24"/>
          <w:szCs w:val="24"/>
        </w:rPr>
        <w:t xml:space="preserve"> da Identidade nº M6937650</w:t>
      </w:r>
      <w:r w:rsidR="00483267" w:rsidRPr="00446A3F">
        <w:rPr>
          <w:rFonts w:ascii="Arial" w:hAnsi="Arial" w:cs="Arial"/>
          <w:sz w:val="24"/>
          <w:szCs w:val="24"/>
        </w:rPr>
        <w:t xml:space="preserve"> SSP/MG</w:t>
      </w:r>
      <w:r w:rsidR="00483267">
        <w:rPr>
          <w:rFonts w:ascii="Arial" w:hAnsi="Arial" w:cs="Arial"/>
          <w:sz w:val="24"/>
          <w:szCs w:val="24"/>
        </w:rPr>
        <w:t xml:space="preserve"> e inscrito</w:t>
      </w:r>
      <w:r w:rsidR="00483267" w:rsidRPr="00446A3F">
        <w:rPr>
          <w:rFonts w:ascii="Arial" w:hAnsi="Arial" w:cs="Arial"/>
          <w:sz w:val="24"/>
          <w:szCs w:val="24"/>
        </w:rPr>
        <w:t xml:space="preserve"> no CPF nº </w:t>
      </w:r>
      <w:r w:rsidR="00483267">
        <w:rPr>
          <w:rFonts w:ascii="Arial" w:hAnsi="Arial" w:cs="Arial"/>
          <w:sz w:val="24"/>
          <w:szCs w:val="24"/>
        </w:rPr>
        <w:t>001.866.566-70</w:t>
      </w:r>
      <w:r w:rsidR="00483267" w:rsidRPr="00446A3F">
        <w:rPr>
          <w:rFonts w:ascii="Arial" w:hAnsi="Arial" w:cs="Arial"/>
          <w:sz w:val="24"/>
          <w:szCs w:val="24"/>
        </w:rPr>
        <w:t xml:space="preserve">. Esta empresa </w:t>
      </w:r>
      <w:r w:rsidR="00483267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483267" w:rsidRPr="00446A3F">
        <w:rPr>
          <w:rFonts w:ascii="Arial" w:hAnsi="Arial" w:cs="Arial"/>
          <w:sz w:val="24"/>
          <w:szCs w:val="24"/>
        </w:rPr>
        <w:t>ficando credenciada a participar do certame</w:t>
      </w:r>
      <w:r w:rsidR="00483267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483267"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das licitantes, os mesmos foram rubricados e comprovados como lacrados e válidos pela Comissão de Pregão. </w:t>
      </w:r>
      <w:r>
        <w:rPr>
          <w:rFonts w:ascii="Arial" w:hAnsi="Arial" w:cs="Arial"/>
          <w:sz w:val="24"/>
          <w:szCs w:val="24"/>
        </w:rPr>
        <w:t xml:space="preserve">Foi </w:t>
      </w:r>
      <w:proofErr w:type="gramStart"/>
      <w:r>
        <w:rPr>
          <w:rFonts w:ascii="Arial" w:hAnsi="Arial" w:cs="Arial"/>
          <w:sz w:val="24"/>
          <w:szCs w:val="24"/>
        </w:rPr>
        <w:t>acordado</w:t>
      </w:r>
      <w:proofErr w:type="gramEnd"/>
      <w:r>
        <w:rPr>
          <w:rFonts w:ascii="Arial" w:hAnsi="Arial" w:cs="Arial"/>
          <w:sz w:val="24"/>
          <w:szCs w:val="24"/>
        </w:rPr>
        <w:t xml:space="preserve"> entre a Pregoeira</w:t>
      </w:r>
      <w:r w:rsidRPr="00446A3F">
        <w:rPr>
          <w:rFonts w:ascii="Arial" w:hAnsi="Arial" w:cs="Arial"/>
          <w:sz w:val="24"/>
          <w:szCs w:val="24"/>
        </w:rPr>
        <w:t xml:space="preserve"> e os Licitantes presentes a eleição </w:t>
      </w:r>
      <w:r>
        <w:rPr>
          <w:rFonts w:ascii="Arial" w:hAnsi="Arial" w:cs="Arial"/>
          <w:sz w:val="24"/>
          <w:szCs w:val="24"/>
        </w:rPr>
        <w:t>dos representantes das empresas</w:t>
      </w:r>
      <w:r w:rsidR="005840FF">
        <w:rPr>
          <w:rFonts w:ascii="Arial" w:hAnsi="Arial" w:cs="Arial"/>
          <w:sz w:val="24"/>
          <w:szCs w:val="24"/>
        </w:rPr>
        <w:t xml:space="preserve"> </w:t>
      </w:r>
      <w:r w:rsidR="00F872B9"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  <w:r w:rsidR="00F872B9" w:rsidRPr="00446A3F">
        <w:rPr>
          <w:rFonts w:ascii="Arial" w:hAnsi="Arial" w:cs="Arial"/>
          <w:sz w:val="24"/>
          <w:szCs w:val="24"/>
        </w:rPr>
        <w:t>, pessoa jurídica de direito privado, inscrita no CNPJ: 26.078.595/0001-91</w:t>
      </w:r>
      <w:r w:rsidRPr="00446A3F">
        <w:rPr>
          <w:rFonts w:ascii="Arial" w:hAnsi="Arial" w:cs="Arial"/>
          <w:sz w:val="24"/>
          <w:szCs w:val="24"/>
        </w:rPr>
        <w:t xml:space="preserve">, </w:t>
      </w:r>
      <w:r w:rsidRPr="00446A3F">
        <w:rPr>
          <w:rFonts w:ascii="Arial" w:hAnsi="Arial" w:cs="Arial"/>
          <w:b/>
          <w:sz w:val="24"/>
          <w:szCs w:val="24"/>
        </w:rPr>
        <w:t>OTIMISA MARKETING E EVENTOS LTDA - EPP</w:t>
      </w:r>
      <w:r w:rsidRPr="00446A3F">
        <w:rPr>
          <w:rFonts w:ascii="Arial" w:hAnsi="Arial" w:cs="Arial"/>
          <w:sz w:val="24"/>
          <w:szCs w:val="24"/>
        </w:rPr>
        <w:t xml:space="preserve">, pessoa jurídica de direito privado, inscrita no CNPJ: 07.559.474/0001-17 e </w:t>
      </w:r>
      <w:r w:rsidR="00F872B9" w:rsidRPr="00446A3F">
        <w:rPr>
          <w:rFonts w:ascii="Arial" w:hAnsi="Arial" w:cs="Arial"/>
          <w:b/>
          <w:i/>
          <w:sz w:val="24"/>
          <w:szCs w:val="24"/>
        </w:rPr>
        <w:t xml:space="preserve">ELANILSON RESENDE SANTOS - </w:t>
      </w:r>
      <w:r w:rsidR="00F872B9" w:rsidRPr="00446A3F">
        <w:rPr>
          <w:rFonts w:ascii="Arial" w:hAnsi="Arial" w:cs="Arial"/>
          <w:b/>
          <w:i/>
          <w:sz w:val="24"/>
          <w:szCs w:val="24"/>
        </w:rPr>
        <w:lastRenderedPageBreak/>
        <w:t>ME</w:t>
      </w:r>
      <w:r w:rsidR="00F872B9" w:rsidRPr="00446A3F">
        <w:rPr>
          <w:rFonts w:ascii="Arial" w:hAnsi="Arial" w:cs="Arial"/>
          <w:sz w:val="24"/>
          <w:szCs w:val="24"/>
        </w:rPr>
        <w:t>, pessoa jurídica de direito privado, inscrita no CNPJ: 27.884.788/0001-00</w:t>
      </w:r>
      <w:r w:rsidRPr="00446A3F">
        <w:rPr>
          <w:rFonts w:ascii="Arial" w:hAnsi="Arial" w:cs="Arial"/>
          <w:sz w:val="24"/>
          <w:szCs w:val="24"/>
        </w:rPr>
        <w:t>, como representantes para assinatura em todos os documentos representando assim os demais presentes</w:t>
      </w:r>
      <w:r w:rsidR="00F872B9">
        <w:rPr>
          <w:rFonts w:ascii="Arial" w:hAnsi="Arial" w:cs="Arial"/>
          <w:sz w:val="24"/>
          <w:szCs w:val="24"/>
        </w:rPr>
        <w:t>, em comento aos Princípios da Celeridade e Eficiência</w:t>
      </w:r>
      <w:r w:rsidRPr="00446A3F">
        <w:rPr>
          <w:rFonts w:ascii="Arial" w:hAnsi="Arial" w:cs="Arial"/>
          <w:sz w:val="24"/>
          <w:szCs w:val="24"/>
        </w:rPr>
        <w:t>.</w:t>
      </w:r>
      <w:r w:rsidR="00584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fase seguinte, a Pregoeira</w:t>
      </w:r>
      <w:r w:rsidRPr="00446A3F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as condições de fornecimento dos serviços</w:t>
      </w:r>
      <w:r>
        <w:rPr>
          <w:rFonts w:ascii="Arial" w:hAnsi="Arial" w:cs="Arial"/>
          <w:sz w:val="24"/>
          <w:szCs w:val="24"/>
        </w:rPr>
        <w:t>, alertando o</w:t>
      </w:r>
      <w:r w:rsidRPr="00446A3F">
        <w:rPr>
          <w:rFonts w:ascii="Arial" w:hAnsi="Arial" w:cs="Arial"/>
          <w:sz w:val="24"/>
          <w:szCs w:val="24"/>
        </w:rPr>
        <w:t>s licitantes presentes sobre as determinações e cumprimento do Anexo I do edital principalmente quanto às questões dos prazos e responsabilidade de apresentação de documentos específicos na assinatura da Ata de Registro de Preços e Contratos, sendo que as empresas presentes afirmam na prese</w:t>
      </w:r>
      <w:r>
        <w:rPr>
          <w:rFonts w:ascii="Arial" w:hAnsi="Arial" w:cs="Arial"/>
          <w:sz w:val="24"/>
          <w:szCs w:val="24"/>
        </w:rPr>
        <w:t>nça da Pregoeira</w:t>
      </w:r>
      <w:r w:rsidRPr="00446A3F">
        <w:rPr>
          <w:rFonts w:ascii="Arial" w:hAnsi="Arial" w:cs="Arial"/>
          <w:sz w:val="24"/>
          <w:szCs w:val="24"/>
        </w:rPr>
        <w:t xml:space="preserve"> e Equipe de Pregão ciência das normas contidas no edital e seus anexos.</w:t>
      </w:r>
      <w:r w:rsidR="00F106A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Na abertura das Propostas verificou-se que a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 w:rsidR="00F872B9">
        <w:rPr>
          <w:rFonts w:ascii="Arial" w:hAnsi="Arial" w:cs="Arial"/>
          <w:sz w:val="24"/>
          <w:szCs w:val="24"/>
        </w:rPr>
        <w:t xml:space="preserve">s </w:t>
      </w:r>
      <w:r w:rsidR="00F872B9" w:rsidRPr="00446A3F">
        <w:rPr>
          <w:rFonts w:ascii="Arial" w:hAnsi="Arial" w:cs="Arial"/>
          <w:b/>
          <w:sz w:val="24"/>
          <w:szCs w:val="24"/>
        </w:rPr>
        <w:t>OTIMISA MARKETING E EVENTOS LTDA - EPP</w:t>
      </w:r>
      <w:r w:rsidR="00F872B9" w:rsidRPr="00446A3F">
        <w:rPr>
          <w:rFonts w:ascii="Arial" w:hAnsi="Arial" w:cs="Arial"/>
          <w:sz w:val="24"/>
          <w:szCs w:val="24"/>
        </w:rPr>
        <w:t>, pessoa jurídica de direito privado, inscrita no CNPJ: 07.559.474/0001-17</w:t>
      </w:r>
      <w:r w:rsidR="00F872B9">
        <w:rPr>
          <w:rFonts w:ascii="Arial" w:hAnsi="Arial" w:cs="Arial"/>
          <w:sz w:val="24"/>
          <w:szCs w:val="24"/>
        </w:rPr>
        <w:t xml:space="preserve"> e </w:t>
      </w:r>
      <w:r w:rsidR="00F872B9">
        <w:rPr>
          <w:rFonts w:ascii="Arial" w:hAnsi="Arial" w:cs="Arial"/>
          <w:b/>
          <w:i/>
          <w:sz w:val="24"/>
          <w:szCs w:val="24"/>
        </w:rPr>
        <w:t>MAIS EVENTOS E ESTRUTURAS</w:t>
      </w:r>
      <w:r w:rsidR="00F872B9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F872B9">
        <w:rPr>
          <w:rFonts w:ascii="Arial" w:hAnsi="Arial" w:cs="Arial"/>
          <w:sz w:val="24"/>
          <w:szCs w:val="24"/>
        </w:rPr>
        <w:t>03.149.058/0001-90</w:t>
      </w:r>
      <w:r w:rsidR="00F872B9">
        <w:rPr>
          <w:rFonts w:ascii="Arial" w:hAnsi="Arial" w:cs="Arial"/>
          <w:sz w:val="24"/>
          <w:szCs w:val="24"/>
        </w:rPr>
        <w:t>, não apresentaram o ANEXO VI do Edital, tendo</w:t>
      </w:r>
      <w:proofErr w:type="gramStart"/>
      <w:r w:rsidR="00F872B9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F872B9">
        <w:rPr>
          <w:rFonts w:ascii="Arial" w:hAnsi="Arial" w:cs="Arial"/>
          <w:sz w:val="24"/>
          <w:szCs w:val="24"/>
        </w:rPr>
        <w:t xml:space="preserve"> suas propostas desclassificadas.</w:t>
      </w:r>
      <w:r w:rsidR="00F106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Pregoeira</w:t>
      </w:r>
      <w:r w:rsidRPr="00446A3F">
        <w:rPr>
          <w:rFonts w:ascii="Arial" w:hAnsi="Arial" w:cs="Arial"/>
          <w:sz w:val="24"/>
          <w:szCs w:val="24"/>
        </w:rPr>
        <w:t xml:space="preserve"> ponderou junto ao</w:t>
      </w:r>
      <w:r w:rsidR="00F106A0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representante</w:t>
      </w:r>
      <w:r w:rsidR="00F106A0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da</w:t>
      </w:r>
      <w:r w:rsidR="00F106A0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 w:rsidR="00F106A0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sobre a possibilidade de interposição de recurso, sendo afirmado pelo</w:t>
      </w:r>
      <w:r w:rsidR="006A2267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mesmo</w:t>
      </w:r>
      <w:r w:rsidR="006A2267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que abdicava</w:t>
      </w:r>
      <w:r w:rsidR="006A2267">
        <w:rPr>
          <w:rFonts w:ascii="Arial" w:hAnsi="Arial" w:cs="Arial"/>
          <w:sz w:val="24"/>
          <w:szCs w:val="24"/>
        </w:rPr>
        <w:t>m</w:t>
      </w:r>
      <w:r w:rsidRPr="00446A3F">
        <w:rPr>
          <w:rFonts w:ascii="Arial" w:hAnsi="Arial" w:cs="Arial"/>
          <w:sz w:val="24"/>
          <w:szCs w:val="24"/>
        </w:rPr>
        <w:t xml:space="preserve"> de tal direito, sendo devolvido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o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envelope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de habilitação ao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representante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da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 w:rsidR="00F872B9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As demais licitantes cumpriram os termos do item 06 do edital tendo suas propostas habilitadas. Iniciados os lances verbais houve amplo debate sobre os preços aprese</w:t>
      </w:r>
      <w:r>
        <w:rPr>
          <w:rFonts w:ascii="Arial" w:hAnsi="Arial" w:cs="Arial"/>
          <w:sz w:val="24"/>
          <w:szCs w:val="24"/>
        </w:rPr>
        <w:t>ntados, destacando o trabalho da</w:t>
      </w:r>
      <w:r w:rsidRPr="00446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Pregoeira</w:t>
      </w:r>
      <w:r w:rsidRPr="00446A3F">
        <w:rPr>
          <w:rFonts w:ascii="Arial" w:hAnsi="Arial" w:cs="Arial"/>
          <w:sz w:val="24"/>
          <w:szCs w:val="24"/>
        </w:rPr>
        <w:t xml:space="preserve"> que conseguiu descontos das propostas iniciais adequando os valores às condições orçada</w:t>
      </w:r>
      <w:r>
        <w:rPr>
          <w:rFonts w:ascii="Arial" w:hAnsi="Arial" w:cs="Arial"/>
          <w:sz w:val="24"/>
          <w:szCs w:val="24"/>
        </w:rPr>
        <w:t>s pela Administração. Ao final a pregoeira</w:t>
      </w:r>
      <w:r w:rsidRPr="00446A3F">
        <w:rPr>
          <w:rFonts w:ascii="Arial" w:hAnsi="Arial" w:cs="Arial"/>
          <w:sz w:val="24"/>
          <w:szCs w:val="24"/>
        </w:rPr>
        <w:t xml:space="preserve"> verificou que os preços apurados ficaram abaixo das médias de cotações realizadas, ficando dentro das expectativas da Administração.</w:t>
      </w:r>
      <w:r w:rsidR="00F106A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Após a definição dos valores, foram abertos os envelopes de HABILITAÇÃO verificando que </w:t>
      </w:r>
      <w:r w:rsidR="00F106A0">
        <w:rPr>
          <w:rFonts w:ascii="Arial" w:hAnsi="Arial" w:cs="Arial"/>
          <w:sz w:val="24"/>
          <w:szCs w:val="24"/>
        </w:rPr>
        <w:t xml:space="preserve">a empresa </w:t>
      </w:r>
      <w:r w:rsidR="00F106A0">
        <w:rPr>
          <w:rFonts w:ascii="Arial" w:hAnsi="Arial" w:cs="Arial"/>
          <w:b/>
          <w:i/>
          <w:sz w:val="24"/>
          <w:szCs w:val="24"/>
        </w:rPr>
        <w:t>ESTRUTURAR LOCAÇÕES LTDA-EPP</w:t>
      </w:r>
      <w:r w:rsidR="00F106A0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F106A0">
        <w:rPr>
          <w:rFonts w:ascii="Arial" w:hAnsi="Arial" w:cs="Arial"/>
          <w:sz w:val="24"/>
          <w:szCs w:val="24"/>
        </w:rPr>
        <w:t>24.876.784/0001-84</w:t>
      </w:r>
      <w:r w:rsidR="00F106A0">
        <w:rPr>
          <w:rFonts w:ascii="Arial" w:hAnsi="Arial" w:cs="Arial"/>
          <w:sz w:val="24"/>
          <w:szCs w:val="24"/>
        </w:rPr>
        <w:t xml:space="preserve"> não cumpriu com os termos do item 7.4.3 </w:t>
      </w:r>
      <w:r w:rsidR="00C77C49">
        <w:rPr>
          <w:rFonts w:ascii="Arial" w:hAnsi="Arial" w:cs="Arial"/>
          <w:sz w:val="24"/>
          <w:szCs w:val="24"/>
        </w:rPr>
        <w:t xml:space="preserve">do edital restando inabilitada. A empresa </w:t>
      </w:r>
      <w:r w:rsidR="00C77C49" w:rsidRPr="00446A3F">
        <w:rPr>
          <w:rFonts w:ascii="Arial" w:hAnsi="Arial" w:cs="Arial"/>
          <w:b/>
          <w:i/>
          <w:sz w:val="24"/>
          <w:szCs w:val="24"/>
        </w:rPr>
        <w:t>ELANILSON RESENDE SANTOS - ME</w:t>
      </w:r>
      <w:r w:rsidR="00C77C49" w:rsidRPr="00446A3F">
        <w:rPr>
          <w:rFonts w:ascii="Arial" w:hAnsi="Arial" w:cs="Arial"/>
          <w:sz w:val="24"/>
          <w:szCs w:val="24"/>
        </w:rPr>
        <w:t>, pessoa jurídica de direito privado, inscrita no CNPJ: 27.884.788/0001-00</w:t>
      </w:r>
      <w:r w:rsidR="00F6777C">
        <w:rPr>
          <w:rFonts w:ascii="Arial" w:hAnsi="Arial" w:cs="Arial"/>
          <w:sz w:val="24"/>
          <w:szCs w:val="24"/>
        </w:rPr>
        <w:t>, não apresentou atestado de c</w:t>
      </w:r>
      <w:r w:rsidR="00C77C49">
        <w:rPr>
          <w:rFonts w:ascii="Arial" w:hAnsi="Arial" w:cs="Arial"/>
          <w:sz w:val="24"/>
          <w:szCs w:val="24"/>
        </w:rPr>
        <w:t>a</w:t>
      </w:r>
      <w:r w:rsidR="00F6777C">
        <w:rPr>
          <w:rFonts w:ascii="Arial" w:hAnsi="Arial" w:cs="Arial"/>
          <w:sz w:val="24"/>
          <w:szCs w:val="24"/>
        </w:rPr>
        <w:t>pa</w:t>
      </w:r>
      <w:r w:rsidR="00C77C49">
        <w:rPr>
          <w:rFonts w:ascii="Arial" w:hAnsi="Arial" w:cs="Arial"/>
          <w:sz w:val="24"/>
          <w:szCs w:val="24"/>
        </w:rPr>
        <w:t xml:space="preserve">cidade técnica relativo à contratação de brigadistas, restando inabilitada. </w:t>
      </w:r>
      <w:r w:rsidR="00F106A0">
        <w:rPr>
          <w:rFonts w:ascii="Arial" w:hAnsi="Arial" w:cs="Arial"/>
          <w:sz w:val="24"/>
          <w:szCs w:val="24"/>
        </w:rPr>
        <w:t>A Pregoeira</w:t>
      </w:r>
      <w:r w:rsidR="00F106A0" w:rsidRPr="00446A3F">
        <w:rPr>
          <w:rFonts w:ascii="Arial" w:hAnsi="Arial" w:cs="Arial"/>
          <w:sz w:val="24"/>
          <w:szCs w:val="24"/>
        </w:rPr>
        <w:t xml:space="preserve"> ponderou junto ao</w:t>
      </w:r>
      <w:r w:rsidR="00C77C49">
        <w:rPr>
          <w:rFonts w:ascii="Arial" w:hAnsi="Arial" w:cs="Arial"/>
          <w:sz w:val="24"/>
          <w:szCs w:val="24"/>
        </w:rPr>
        <w:t>s</w:t>
      </w:r>
      <w:r w:rsidR="00F106A0" w:rsidRPr="00446A3F">
        <w:rPr>
          <w:rFonts w:ascii="Arial" w:hAnsi="Arial" w:cs="Arial"/>
          <w:sz w:val="24"/>
          <w:szCs w:val="24"/>
        </w:rPr>
        <w:t xml:space="preserve"> representante</w:t>
      </w:r>
      <w:r w:rsidR="00C77C49">
        <w:rPr>
          <w:rFonts w:ascii="Arial" w:hAnsi="Arial" w:cs="Arial"/>
          <w:sz w:val="24"/>
          <w:szCs w:val="24"/>
        </w:rPr>
        <w:t>s</w:t>
      </w:r>
      <w:r w:rsidR="00F106A0" w:rsidRPr="00446A3F">
        <w:rPr>
          <w:rFonts w:ascii="Arial" w:hAnsi="Arial" w:cs="Arial"/>
          <w:sz w:val="24"/>
          <w:szCs w:val="24"/>
        </w:rPr>
        <w:t xml:space="preserve"> da</w:t>
      </w:r>
      <w:r w:rsidR="00F106A0">
        <w:rPr>
          <w:rFonts w:ascii="Arial" w:hAnsi="Arial" w:cs="Arial"/>
          <w:sz w:val="24"/>
          <w:szCs w:val="24"/>
        </w:rPr>
        <w:t>s</w:t>
      </w:r>
      <w:r w:rsidR="00F106A0" w:rsidRPr="00446A3F">
        <w:rPr>
          <w:rFonts w:ascii="Arial" w:hAnsi="Arial" w:cs="Arial"/>
          <w:sz w:val="24"/>
          <w:szCs w:val="24"/>
        </w:rPr>
        <w:t xml:space="preserve"> empresa</w:t>
      </w:r>
      <w:r w:rsidR="00C77C49">
        <w:rPr>
          <w:rFonts w:ascii="Arial" w:hAnsi="Arial" w:cs="Arial"/>
          <w:sz w:val="24"/>
          <w:szCs w:val="24"/>
        </w:rPr>
        <w:t>s</w:t>
      </w:r>
      <w:r w:rsidR="00F106A0" w:rsidRPr="00446A3F">
        <w:rPr>
          <w:rFonts w:ascii="Arial" w:hAnsi="Arial" w:cs="Arial"/>
          <w:sz w:val="24"/>
          <w:szCs w:val="24"/>
        </w:rPr>
        <w:t xml:space="preserve"> sobre a possibilidade de interposição de recurso, sendo afirmado pelo</w:t>
      </w:r>
      <w:r w:rsidR="00C77C49">
        <w:rPr>
          <w:rFonts w:ascii="Arial" w:hAnsi="Arial" w:cs="Arial"/>
          <w:sz w:val="24"/>
          <w:szCs w:val="24"/>
        </w:rPr>
        <w:t>s</w:t>
      </w:r>
      <w:r w:rsidR="00F106A0" w:rsidRPr="00446A3F">
        <w:rPr>
          <w:rFonts w:ascii="Arial" w:hAnsi="Arial" w:cs="Arial"/>
          <w:sz w:val="24"/>
          <w:szCs w:val="24"/>
        </w:rPr>
        <w:t xml:space="preserve"> mesmo</w:t>
      </w:r>
      <w:r w:rsidR="00C77C49">
        <w:rPr>
          <w:rFonts w:ascii="Arial" w:hAnsi="Arial" w:cs="Arial"/>
          <w:sz w:val="24"/>
          <w:szCs w:val="24"/>
        </w:rPr>
        <w:t>s</w:t>
      </w:r>
      <w:r w:rsidR="00F106A0" w:rsidRPr="00446A3F">
        <w:rPr>
          <w:rFonts w:ascii="Arial" w:hAnsi="Arial" w:cs="Arial"/>
          <w:sz w:val="24"/>
          <w:szCs w:val="24"/>
        </w:rPr>
        <w:t xml:space="preserve"> que abdicava</w:t>
      </w:r>
      <w:r w:rsidR="00C77C49">
        <w:rPr>
          <w:rFonts w:ascii="Arial" w:hAnsi="Arial" w:cs="Arial"/>
          <w:sz w:val="24"/>
          <w:szCs w:val="24"/>
        </w:rPr>
        <w:t>m</w:t>
      </w:r>
      <w:r w:rsidR="00F106A0" w:rsidRPr="00446A3F">
        <w:rPr>
          <w:rFonts w:ascii="Arial" w:hAnsi="Arial" w:cs="Arial"/>
          <w:sz w:val="24"/>
          <w:szCs w:val="24"/>
        </w:rPr>
        <w:t xml:space="preserve"> de tal direito</w:t>
      </w:r>
      <w:r w:rsidR="00F106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6777C">
        <w:rPr>
          <w:rFonts w:ascii="Arial" w:hAnsi="Arial" w:cs="Arial"/>
          <w:sz w:val="24"/>
          <w:szCs w:val="24"/>
        </w:rPr>
        <w:t>As empresa</w:t>
      </w:r>
      <w:proofErr w:type="gramEnd"/>
      <w:r w:rsidR="00F6777C">
        <w:rPr>
          <w:rFonts w:ascii="Arial" w:hAnsi="Arial" w:cs="Arial"/>
          <w:sz w:val="24"/>
          <w:szCs w:val="24"/>
        </w:rPr>
        <w:t xml:space="preserve"> </w:t>
      </w:r>
      <w:r w:rsidR="00F6777C" w:rsidRPr="00446A3F">
        <w:rPr>
          <w:rFonts w:ascii="Arial" w:hAnsi="Arial" w:cs="Arial"/>
          <w:b/>
          <w:sz w:val="24"/>
          <w:szCs w:val="24"/>
        </w:rPr>
        <w:t xml:space="preserve">RICARDO ROSSI LOCADORA DE EQUIPAMENTOS LTDA, </w:t>
      </w:r>
      <w:r w:rsidR="00F6777C" w:rsidRPr="00446A3F">
        <w:rPr>
          <w:rFonts w:ascii="Arial" w:hAnsi="Arial" w:cs="Arial"/>
          <w:sz w:val="24"/>
          <w:szCs w:val="24"/>
        </w:rPr>
        <w:t>inscrita no CNPJ nº 05.072.408/0001-92</w:t>
      </w:r>
      <w:r w:rsidR="00F6777C">
        <w:rPr>
          <w:rFonts w:ascii="Arial" w:hAnsi="Arial" w:cs="Arial"/>
          <w:sz w:val="24"/>
          <w:szCs w:val="24"/>
        </w:rPr>
        <w:t xml:space="preserve">, apresentou a Certidão Federal vencida, sendo concedido o prazo de 05 (cinco) dias para apresentação da certidão válida nos termos da Lei Complementar 123/2006. A empresa </w:t>
      </w:r>
      <w:r w:rsidR="00F6777C" w:rsidRPr="00446A3F">
        <w:rPr>
          <w:rFonts w:ascii="Arial" w:hAnsi="Arial" w:cs="Arial"/>
          <w:b/>
          <w:i/>
          <w:sz w:val="24"/>
          <w:szCs w:val="24"/>
        </w:rPr>
        <w:t>MS SOM E LUZ LTDA-ME</w:t>
      </w:r>
      <w:r w:rsidR="00F6777C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F6777C" w:rsidRPr="00446A3F">
        <w:rPr>
          <w:rFonts w:ascii="Arial" w:hAnsi="Arial" w:cs="Arial"/>
          <w:sz w:val="24"/>
          <w:szCs w:val="24"/>
        </w:rPr>
        <w:lastRenderedPageBreak/>
        <w:t>04.510.450/0001-85</w:t>
      </w:r>
      <w:r w:rsidR="00F6777C">
        <w:rPr>
          <w:rFonts w:ascii="Arial" w:hAnsi="Arial" w:cs="Arial"/>
          <w:sz w:val="24"/>
          <w:szCs w:val="24"/>
        </w:rPr>
        <w:t xml:space="preserve">, </w:t>
      </w:r>
      <w:r w:rsidR="00F6777C">
        <w:rPr>
          <w:rFonts w:ascii="Arial" w:hAnsi="Arial" w:cs="Arial"/>
          <w:sz w:val="24"/>
          <w:szCs w:val="24"/>
        </w:rPr>
        <w:t xml:space="preserve">apresentou a Certidão </w:t>
      </w:r>
      <w:r w:rsidR="00F6777C">
        <w:rPr>
          <w:rFonts w:ascii="Arial" w:hAnsi="Arial" w:cs="Arial"/>
          <w:sz w:val="24"/>
          <w:szCs w:val="24"/>
        </w:rPr>
        <w:t>Municipal</w:t>
      </w:r>
      <w:r w:rsidR="00F6777C">
        <w:rPr>
          <w:rFonts w:ascii="Arial" w:hAnsi="Arial" w:cs="Arial"/>
          <w:sz w:val="24"/>
          <w:szCs w:val="24"/>
        </w:rPr>
        <w:t xml:space="preserve"> vencida, sendo concedido o prazo de 05 (cinco) dias para apresentação da certidão válida nos termos da Lei Complementar 123/2006</w:t>
      </w:r>
      <w:r w:rsidR="00F6777C">
        <w:rPr>
          <w:rFonts w:ascii="Arial" w:hAnsi="Arial" w:cs="Arial"/>
          <w:sz w:val="24"/>
          <w:szCs w:val="24"/>
        </w:rPr>
        <w:t xml:space="preserve">. </w:t>
      </w:r>
      <w:r w:rsidR="00F106A0">
        <w:rPr>
          <w:rFonts w:ascii="Arial" w:hAnsi="Arial" w:cs="Arial"/>
          <w:sz w:val="24"/>
          <w:szCs w:val="24"/>
        </w:rPr>
        <w:t xml:space="preserve">As demais </w:t>
      </w:r>
      <w:r w:rsidRPr="00446A3F">
        <w:rPr>
          <w:rFonts w:ascii="Arial" w:hAnsi="Arial" w:cs="Arial"/>
          <w:sz w:val="24"/>
          <w:szCs w:val="24"/>
        </w:rPr>
        <w:t>empresas vencedoras cumpriram os termos do item 07 do edital restando habilitadas.</w:t>
      </w:r>
      <w:r w:rsidR="00C77C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final decidiu a Pregoeira</w:t>
      </w:r>
      <w:r w:rsidR="00C77C49">
        <w:rPr>
          <w:rFonts w:ascii="Arial" w:hAnsi="Arial" w:cs="Arial"/>
          <w:sz w:val="24"/>
          <w:szCs w:val="24"/>
        </w:rPr>
        <w:t xml:space="preserve">: </w:t>
      </w:r>
      <w:r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C77C49">
        <w:rPr>
          <w:rFonts w:ascii="Arial" w:hAnsi="Arial" w:cs="Arial"/>
          <w:sz w:val="24"/>
          <w:szCs w:val="24"/>
        </w:rPr>
        <w:t>12 e 17</w:t>
      </w:r>
      <w:r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C77C49">
        <w:rPr>
          <w:rFonts w:ascii="Arial" w:hAnsi="Arial" w:cs="Arial"/>
          <w:sz w:val="24"/>
          <w:szCs w:val="24"/>
        </w:rPr>
        <w:t>30.300,00</w:t>
      </w:r>
      <w:r w:rsidRPr="00446A3F">
        <w:rPr>
          <w:rFonts w:ascii="Arial" w:hAnsi="Arial" w:cs="Arial"/>
          <w:sz w:val="24"/>
          <w:szCs w:val="24"/>
        </w:rPr>
        <w:t xml:space="preserve"> (</w:t>
      </w:r>
      <w:r w:rsidR="00C77C49">
        <w:rPr>
          <w:rFonts w:ascii="Arial" w:hAnsi="Arial" w:cs="Arial"/>
          <w:sz w:val="24"/>
          <w:szCs w:val="24"/>
        </w:rPr>
        <w:t xml:space="preserve">trinta mil e trezentos </w:t>
      </w:r>
      <w:r w:rsidRPr="00446A3F">
        <w:rPr>
          <w:rFonts w:ascii="Arial" w:hAnsi="Arial" w:cs="Arial"/>
          <w:sz w:val="24"/>
          <w:szCs w:val="24"/>
        </w:rPr>
        <w:t xml:space="preserve">reais) a empresa </w:t>
      </w:r>
      <w:r w:rsidR="00C77C49" w:rsidRPr="00446A3F">
        <w:rPr>
          <w:rFonts w:ascii="Arial" w:hAnsi="Arial" w:cs="Arial"/>
          <w:b/>
          <w:i/>
          <w:sz w:val="24"/>
          <w:szCs w:val="24"/>
        </w:rPr>
        <w:t>MS SOM E LUZ LTDA-ME</w:t>
      </w:r>
      <w:r w:rsidR="00C77C49" w:rsidRPr="00446A3F">
        <w:rPr>
          <w:rFonts w:ascii="Arial" w:hAnsi="Arial" w:cs="Arial"/>
          <w:sz w:val="24"/>
          <w:szCs w:val="24"/>
        </w:rPr>
        <w:t>, pessoa jurídica de direito privado, inscrita no CNPJ: 04.510.450/0001-85, sediada na cidade de Santa Bárbara do Tugúrio, Rua São Vicente de Paulo, nº 718, Bairro Centro</w:t>
      </w:r>
      <w:r w:rsidR="00C77C49">
        <w:rPr>
          <w:rFonts w:ascii="Arial" w:hAnsi="Arial" w:cs="Arial"/>
          <w:sz w:val="24"/>
          <w:szCs w:val="24"/>
        </w:rPr>
        <w:t xml:space="preserve">. </w:t>
      </w:r>
      <w:r w:rsidR="00C77C49" w:rsidRPr="00446A3F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="00C77C49" w:rsidRPr="00446A3F">
        <w:rPr>
          <w:rFonts w:ascii="Arial" w:hAnsi="Arial" w:cs="Arial"/>
          <w:sz w:val="24"/>
          <w:szCs w:val="24"/>
        </w:rPr>
        <w:t xml:space="preserve">vencedora para os itens </w:t>
      </w:r>
      <w:r w:rsidR="00C77C49">
        <w:rPr>
          <w:rFonts w:ascii="Arial" w:hAnsi="Arial" w:cs="Arial"/>
          <w:sz w:val="24"/>
          <w:szCs w:val="24"/>
        </w:rPr>
        <w:t>03, 06</w:t>
      </w:r>
      <w:proofErr w:type="gramEnd"/>
      <w:r w:rsidR="00C77C49">
        <w:rPr>
          <w:rFonts w:ascii="Arial" w:hAnsi="Arial" w:cs="Arial"/>
          <w:sz w:val="24"/>
          <w:szCs w:val="24"/>
        </w:rPr>
        <w:t xml:space="preserve"> e 14</w:t>
      </w:r>
      <w:r w:rsidR="00C77C49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C77C49">
        <w:rPr>
          <w:rFonts w:ascii="Arial" w:hAnsi="Arial" w:cs="Arial"/>
          <w:sz w:val="24"/>
          <w:szCs w:val="24"/>
        </w:rPr>
        <w:t>68.800,00</w:t>
      </w:r>
      <w:r w:rsidR="00C77C49" w:rsidRPr="00446A3F">
        <w:rPr>
          <w:rFonts w:ascii="Arial" w:hAnsi="Arial" w:cs="Arial"/>
          <w:sz w:val="24"/>
          <w:szCs w:val="24"/>
        </w:rPr>
        <w:t xml:space="preserve"> (</w:t>
      </w:r>
      <w:r w:rsidR="00C77C49">
        <w:rPr>
          <w:rFonts w:ascii="Arial" w:hAnsi="Arial" w:cs="Arial"/>
          <w:sz w:val="24"/>
          <w:szCs w:val="24"/>
        </w:rPr>
        <w:t>sessenta e oito mil e oitocentos</w:t>
      </w:r>
      <w:r w:rsidR="00C77C49">
        <w:rPr>
          <w:rFonts w:ascii="Arial" w:hAnsi="Arial" w:cs="Arial"/>
          <w:sz w:val="24"/>
          <w:szCs w:val="24"/>
        </w:rPr>
        <w:t xml:space="preserve"> </w:t>
      </w:r>
      <w:r w:rsidR="00C77C49" w:rsidRPr="00446A3F">
        <w:rPr>
          <w:rFonts w:ascii="Arial" w:hAnsi="Arial" w:cs="Arial"/>
          <w:sz w:val="24"/>
          <w:szCs w:val="24"/>
        </w:rPr>
        <w:t xml:space="preserve">reais) a empresa </w:t>
      </w:r>
      <w:r w:rsidR="00C77C49" w:rsidRPr="00446A3F">
        <w:rPr>
          <w:rFonts w:ascii="Arial" w:hAnsi="Arial" w:cs="Arial"/>
          <w:b/>
          <w:sz w:val="24"/>
          <w:szCs w:val="24"/>
        </w:rPr>
        <w:t xml:space="preserve">RICARDO ROSSI LOCADORA DE EQUIPAMENTOS LTDA, </w:t>
      </w:r>
      <w:r w:rsidR="00C77C49" w:rsidRPr="00446A3F">
        <w:rPr>
          <w:rFonts w:ascii="Arial" w:hAnsi="Arial" w:cs="Arial"/>
          <w:sz w:val="24"/>
          <w:szCs w:val="24"/>
        </w:rPr>
        <w:t>inscrita no CNPJ nº 05.072.408/0001-92, com sede à Rua Paulino Leonel de Oliveira, nº 56, Bairro Centro, Cristiano Otoni, Minas Gerais, CEP: 36.426-000</w:t>
      </w:r>
      <w:r w:rsidR="00C77C49">
        <w:rPr>
          <w:rFonts w:ascii="Arial" w:hAnsi="Arial" w:cs="Arial"/>
          <w:sz w:val="24"/>
          <w:szCs w:val="24"/>
        </w:rPr>
        <w:t>.</w:t>
      </w:r>
      <w:r w:rsidR="00C77C49">
        <w:rPr>
          <w:rFonts w:ascii="Arial" w:hAnsi="Arial" w:cs="Arial"/>
          <w:sz w:val="24"/>
          <w:szCs w:val="24"/>
        </w:rPr>
        <w:t xml:space="preserve"> </w:t>
      </w:r>
      <w:r w:rsidR="00C77C49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C77C49">
        <w:rPr>
          <w:rFonts w:ascii="Arial" w:hAnsi="Arial" w:cs="Arial"/>
          <w:sz w:val="24"/>
          <w:szCs w:val="24"/>
        </w:rPr>
        <w:t>01, 02, 04, 05, 09, 10, 11 e 21</w:t>
      </w:r>
      <w:r w:rsidR="00C77C49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C77C49">
        <w:rPr>
          <w:rFonts w:ascii="Arial" w:hAnsi="Arial" w:cs="Arial"/>
          <w:sz w:val="24"/>
          <w:szCs w:val="24"/>
        </w:rPr>
        <w:t>77.640,00</w:t>
      </w:r>
      <w:r w:rsidR="00C77C49" w:rsidRPr="00446A3F">
        <w:rPr>
          <w:rFonts w:ascii="Arial" w:hAnsi="Arial" w:cs="Arial"/>
          <w:sz w:val="24"/>
          <w:szCs w:val="24"/>
        </w:rPr>
        <w:t xml:space="preserve"> (</w:t>
      </w:r>
      <w:r w:rsidR="00C77C49">
        <w:rPr>
          <w:rFonts w:ascii="Arial" w:hAnsi="Arial" w:cs="Arial"/>
          <w:sz w:val="24"/>
          <w:szCs w:val="24"/>
        </w:rPr>
        <w:t>setenta e sete mil seiscentos e quarenta reais</w:t>
      </w:r>
      <w:r w:rsidR="00C77C49" w:rsidRPr="00446A3F">
        <w:rPr>
          <w:rFonts w:ascii="Arial" w:hAnsi="Arial" w:cs="Arial"/>
          <w:sz w:val="24"/>
          <w:szCs w:val="24"/>
        </w:rPr>
        <w:t xml:space="preserve">) a empresa </w:t>
      </w:r>
      <w:r w:rsidR="00C77C49">
        <w:rPr>
          <w:rFonts w:ascii="Arial" w:hAnsi="Arial" w:cs="Arial"/>
          <w:b/>
          <w:i/>
          <w:sz w:val="24"/>
          <w:szCs w:val="24"/>
        </w:rPr>
        <w:t>JOÃO BOSCO DE ABREU EIRELI - ME</w:t>
      </w:r>
      <w:r w:rsidR="00C77C49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C77C49">
        <w:rPr>
          <w:rFonts w:ascii="Arial" w:hAnsi="Arial" w:cs="Arial"/>
          <w:sz w:val="24"/>
          <w:szCs w:val="24"/>
        </w:rPr>
        <w:t>20.280.479/0001-74</w:t>
      </w:r>
      <w:r w:rsidR="00C77C49" w:rsidRPr="00446A3F">
        <w:rPr>
          <w:rFonts w:ascii="Arial" w:hAnsi="Arial" w:cs="Arial"/>
          <w:sz w:val="24"/>
          <w:szCs w:val="24"/>
        </w:rPr>
        <w:t xml:space="preserve">, sediada na cidade de </w:t>
      </w:r>
      <w:r w:rsidR="00C77C49">
        <w:rPr>
          <w:rFonts w:ascii="Arial" w:hAnsi="Arial" w:cs="Arial"/>
          <w:sz w:val="24"/>
          <w:szCs w:val="24"/>
        </w:rPr>
        <w:t>Alfredo Vasconcelos</w:t>
      </w:r>
      <w:r w:rsidR="00C77C49" w:rsidRPr="00446A3F">
        <w:rPr>
          <w:rFonts w:ascii="Arial" w:hAnsi="Arial" w:cs="Arial"/>
          <w:sz w:val="24"/>
          <w:szCs w:val="24"/>
        </w:rPr>
        <w:t xml:space="preserve">, Minas Gerais, </w:t>
      </w:r>
      <w:r w:rsidR="00C77C49">
        <w:rPr>
          <w:rFonts w:ascii="Arial" w:hAnsi="Arial" w:cs="Arial"/>
          <w:sz w:val="24"/>
          <w:szCs w:val="24"/>
        </w:rPr>
        <w:t>Comunidade Cará Açude</w:t>
      </w:r>
      <w:r w:rsidR="00C77C49" w:rsidRPr="00446A3F">
        <w:rPr>
          <w:rFonts w:ascii="Arial" w:hAnsi="Arial" w:cs="Arial"/>
          <w:sz w:val="24"/>
          <w:szCs w:val="24"/>
        </w:rPr>
        <w:t xml:space="preserve">, </w:t>
      </w:r>
      <w:r w:rsidR="00C77C49">
        <w:rPr>
          <w:rFonts w:ascii="Arial" w:hAnsi="Arial" w:cs="Arial"/>
          <w:sz w:val="24"/>
          <w:szCs w:val="24"/>
        </w:rPr>
        <w:t>s/</w:t>
      </w:r>
      <w:r w:rsidR="00C77C49" w:rsidRPr="00446A3F">
        <w:rPr>
          <w:rFonts w:ascii="Arial" w:hAnsi="Arial" w:cs="Arial"/>
          <w:sz w:val="24"/>
          <w:szCs w:val="24"/>
        </w:rPr>
        <w:t xml:space="preserve">nº, Bairro </w:t>
      </w:r>
      <w:r w:rsidR="00C77C49">
        <w:rPr>
          <w:rFonts w:ascii="Arial" w:hAnsi="Arial" w:cs="Arial"/>
          <w:sz w:val="24"/>
          <w:szCs w:val="24"/>
        </w:rPr>
        <w:t>área rural.</w:t>
      </w:r>
      <w:r w:rsidR="00C77C49">
        <w:rPr>
          <w:rFonts w:ascii="Arial" w:hAnsi="Arial" w:cs="Arial"/>
          <w:sz w:val="24"/>
          <w:szCs w:val="24"/>
        </w:rPr>
        <w:t xml:space="preserve"> Logrou-se vencedora para o</w:t>
      </w:r>
      <w:r w:rsidR="00C77C49" w:rsidRPr="00446A3F">
        <w:rPr>
          <w:rFonts w:ascii="Arial" w:hAnsi="Arial" w:cs="Arial"/>
          <w:sz w:val="24"/>
          <w:szCs w:val="24"/>
        </w:rPr>
        <w:t xml:space="preserve"> i</w:t>
      </w:r>
      <w:r w:rsidR="00C77C49">
        <w:rPr>
          <w:rFonts w:ascii="Arial" w:hAnsi="Arial" w:cs="Arial"/>
          <w:sz w:val="24"/>
          <w:szCs w:val="24"/>
        </w:rPr>
        <w:t>tem</w:t>
      </w:r>
      <w:r w:rsidR="00C77C49" w:rsidRPr="00446A3F">
        <w:rPr>
          <w:rFonts w:ascii="Arial" w:hAnsi="Arial" w:cs="Arial"/>
          <w:sz w:val="24"/>
          <w:szCs w:val="24"/>
        </w:rPr>
        <w:t xml:space="preserve"> </w:t>
      </w:r>
      <w:r w:rsidR="00C77C49">
        <w:rPr>
          <w:rFonts w:ascii="Arial" w:hAnsi="Arial" w:cs="Arial"/>
          <w:sz w:val="24"/>
          <w:szCs w:val="24"/>
        </w:rPr>
        <w:t>13</w:t>
      </w:r>
      <w:r w:rsidR="00C77C49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C77C49">
        <w:rPr>
          <w:rFonts w:ascii="Arial" w:hAnsi="Arial" w:cs="Arial"/>
          <w:sz w:val="24"/>
          <w:szCs w:val="24"/>
        </w:rPr>
        <w:t>26.000,00</w:t>
      </w:r>
      <w:r w:rsidR="00C77C49" w:rsidRPr="00446A3F">
        <w:rPr>
          <w:rFonts w:ascii="Arial" w:hAnsi="Arial" w:cs="Arial"/>
          <w:sz w:val="24"/>
          <w:szCs w:val="24"/>
        </w:rPr>
        <w:t xml:space="preserve"> (</w:t>
      </w:r>
      <w:r w:rsidR="00C77C49">
        <w:rPr>
          <w:rFonts w:ascii="Arial" w:hAnsi="Arial" w:cs="Arial"/>
          <w:sz w:val="24"/>
          <w:szCs w:val="24"/>
        </w:rPr>
        <w:t>vinte e seis mil reais</w:t>
      </w:r>
      <w:r w:rsidR="00C77C49" w:rsidRPr="00446A3F">
        <w:rPr>
          <w:rFonts w:ascii="Arial" w:hAnsi="Arial" w:cs="Arial"/>
          <w:sz w:val="24"/>
          <w:szCs w:val="24"/>
        </w:rPr>
        <w:t xml:space="preserve">) a empresa </w:t>
      </w:r>
      <w:r w:rsidR="00C77C49"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  <w:r w:rsidR="00C77C49" w:rsidRPr="00446A3F">
        <w:rPr>
          <w:rFonts w:ascii="Arial" w:hAnsi="Arial" w:cs="Arial"/>
          <w:sz w:val="24"/>
          <w:szCs w:val="24"/>
        </w:rPr>
        <w:t>, pessoa jurídica de direito privado, inscrita no CNPJ: 26.078.595/0001-91, sediada na cidade de Barbacena, Rua José Ede, nº 20 B, Bairro Centro</w:t>
      </w:r>
      <w:r w:rsidR="00C77C49">
        <w:rPr>
          <w:rFonts w:ascii="Arial" w:hAnsi="Arial" w:cs="Arial"/>
          <w:sz w:val="24"/>
          <w:szCs w:val="24"/>
        </w:rPr>
        <w:t>.</w:t>
      </w:r>
      <w:r w:rsidR="00C77C49">
        <w:rPr>
          <w:rFonts w:ascii="Arial" w:hAnsi="Arial" w:cs="Arial"/>
          <w:sz w:val="24"/>
          <w:szCs w:val="24"/>
        </w:rPr>
        <w:t xml:space="preserve"> </w:t>
      </w:r>
      <w:r w:rsidR="00C77C49">
        <w:rPr>
          <w:rFonts w:ascii="Arial" w:hAnsi="Arial" w:cs="Arial"/>
          <w:sz w:val="24"/>
          <w:szCs w:val="24"/>
        </w:rPr>
        <w:t>Logrou-se vencedora para o</w:t>
      </w:r>
      <w:r w:rsidR="00C77C49">
        <w:rPr>
          <w:rFonts w:ascii="Arial" w:hAnsi="Arial" w:cs="Arial"/>
          <w:sz w:val="24"/>
          <w:szCs w:val="24"/>
        </w:rPr>
        <w:t>s</w:t>
      </w:r>
      <w:r w:rsidR="00C77C49" w:rsidRPr="00446A3F">
        <w:rPr>
          <w:rFonts w:ascii="Arial" w:hAnsi="Arial" w:cs="Arial"/>
          <w:sz w:val="24"/>
          <w:szCs w:val="24"/>
        </w:rPr>
        <w:t xml:space="preserve"> i</w:t>
      </w:r>
      <w:r w:rsidR="00C77C49">
        <w:rPr>
          <w:rFonts w:ascii="Arial" w:hAnsi="Arial" w:cs="Arial"/>
          <w:sz w:val="24"/>
          <w:szCs w:val="24"/>
        </w:rPr>
        <w:t>tens</w:t>
      </w:r>
      <w:r w:rsidR="00C77C49" w:rsidRPr="00446A3F">
        <w:rPr>
          <w:rFonts w:ascii="Arial" w:hAnsi="Arial" w:cs="Arial"/>
          <w:sz w:val="24"/>
          <w:szCs w:val="24"/>
        </w:rPr>
        <w:t xml:space="preserve"> </w:t>
      </w:r>
      <w:r w:rsidR="00C77C49">
        <w:rPr>
          <w:rFonts w:ascii="Arial" w:hAnsi="Arial" w:cs="Arial"/>
          <w:sz w:val="24"/>
          <w:szCs w:val="24"/>
        </w:rPr>
        <w:t>07, 08, 15, 16, 18, 19 e 20</w:t>
      </w:r>
      <w:r w:rsidR="00C77C49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C77C49">
        <w:rPr>
          <w:rFonts w:ascii="Arial" w:hAnsi="Arial" w:cs="Arial"/>
          <w:sz w:val="24"/>
          <w:szCs w:val="24"/>
        </w:rPr>
        <w:t>140.309,00</w:t>
      </w:r>
      <w:r w:rsidR="00C77C49" w:rsidRPr="00446A3F">
        <w:rPr>
          <w:rFonts w:ascii="Arial" w:hAnsi="Arial" w:cs="Arial"/>
          <w:sz w:val="24"/>
          <w:szCs w:val="24"/>
        </w:rPr>
        <w:t xml:space="preserve"> (</w:t>
      </w:r>
      <w:r w:rsidR="00C77C49">
        <w:rPr>
          <w:rFonts w:ascii="Arial" w:hAnsi="Arial" w:cs="Arial"/>
          <w:sz w:val="24"/>
          <w:szCs w:val="24"/>
        </w:rPr>
        <w:t>cento e quarenta mil trezentos e nove reais</w:t>
      </w:r>
      <w:r w:rsidR="00C77C49" w:rsidRPr="00446A3F">
        <w:rPr>
          <w:rFonts w:ascii="Arial" w:hAnsi="Arial" w:cs="Arial"/>
          <w:sz w:val="24"/>
          <w:szCs w:val="24"/>
        </w:rPr>
        <w:t xml:space="preserve">) a empresa </w:t>
      </w:r>
      <w:r w:rsidR="00C77C49">
        <w:rPr>
          <w:rFonts w:ascii="Arial" w:hAnsi="Arial" w:cs="Arial"/>
          <w:b/>
          <w:i/>
          <w:sz w:val="24"/>
          <w:szCs w:val="24"/>
        </w:rPr>
        <w:t>PEDRO DE CARVALHO DUTRA - ME</w:t>
      </w:r>
      <w:r w:rsidR="00C77C49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C77C49">
        <w:rPr>
          <w:rFonts w:ascii="Arial" w:hAnsi="Arial" w:cs="Arial"/>
          <w:sz w:val="24"/>
          <w:szCs w:val="24"/>
        </w:rPr>
        <w:t>12.929.553/0001-02</w:t>
      </w:r>
      <w:r w:rsidR="00C77C49" w:rsidRPr="00446A3F">
        <w:rPr>
          <w:rFonts w:ascii="Arial" w:hAnsi="Arial" w:cs="Arial"/>
          <w:sz w:val="24"/>
          <w:szCs w:val="24"/>
        </w:rPr>
        <w:t xml:space="preserve">, sediada na cidade de </w:t>
      </w:r>
      <w:proofErr w:type="spellStart"/>
      <w:r w:rsidR="00C77C49">
        <w:rPr>
          <w:rFonts w:ascii="Arial" w:hAnsi="Arial" w:cs="Arial"/>
          <w:sz w:val="24"/>
          <w:szCs w:val="24"/>
        </w:rPr>
        <w:t>Itaverava</w:t>
      </w:r>
      <w:proofErr w:type="spellEnd"/>
      <w:r w:rsidR="00C77C49" w:rsidRPr="00446A3F">
        <w:rPr>
          <w:rFonts w:ascii="Arial" w:hAnsi="Arial" w:cs="Arial"/>
          <w:sz w:val="24"/>
          <w:szCs w:val="24"/>
        </w:rPr>
        <w:t xml:space="preserve">, </w:t>
      </w:r>
      <w:r w:rsidR="00C77C49">
        <w:rPr>
          <w:rFonts w:ascii="Arial" w:hAnsi="Arial" w:cs="Arial"/>
          <w:sz w:val="24"/>
          <w:szCs w:val="24"/>
        </w:rPr>
        <w:t>Rua Pinto Paraíso, nº 30</w:t>
      </w:r>
      <w:r w:rsidR="00C77C49" w:rsidRPr="00446A3F">
        <w:rPr>
          <w:rFonts w:ascii="Arial" w:hAnsi="Arial" w:cs="Arial"/>
          <w:sz w:val="24"/>
          <w:szCs w:val="24"/>
        </w:rPr>
        <w:t xml:space="preserve">, Bairro </w:t>
      </w:r>
      <w:r w:rsidR="00C77C49">
        <w:rPr>
          <w:rFonts w:ascii="Arial" w:hAnsi="Arial" w:cs="Arial"/>
          <w:sz w:val="24"/>
          <w:szCs w:val="24"/>
        </w:rPr>
        <w:t>Centro.</w:t>
      </w:r>
      <w:r w:rsidR="00C77C49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O valor de cada item e o total apurado dos itens adjudicados </w:t>
      </w:r>
      <w:proofErr w:type="gramStart"/>
      <w:r w:rsidRPr="00446A3F">
        <w:rPr>
          <w:rFonts w:ascii="Arial" w:hAnsi="Arial" w:cs="Arial"/>
          <w:sz w:val="24"/>
          <w:szCs w:val="24"/>
        </w:rPr>
        <w:t>ficaram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vencedores anexados a esta Ata. Foram considerados os formulários assinados pelos representantes eleitos das licitantes presentes de conformidade com os valores obtidos após a oferta dos lances verbais.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Pregoeira</w:t>
      </w:r>
      <w:r w:rsidRPr="00446A3F">
        <w:rPr>
          <w:rFonts w:ascii="Arial" w:hAnsi="Arial" w:cs="Arial"/>
          <w:sz w:val="24"/>
          <w:szCs w:val="24"/>
        </w:rPr>
        <w:t xml:space="preserve"> dispensou as empresas presentes da apresentação de propostas realinhadas de preços, assim como permite o edital. Os envelopes de habilitação das empresas que não ganharam nenhum item foram devolvidos a seus respectivos representantes. O resultado do julgamento será publicado no site oficial do Município de Desterro do Melo para conhecimento de todos em cumprimento a </w:t>
      </w:r>
      <w:r w:rsidRPr="00446A3F">
        <w:rPr>
          <w:rFonts w:ascii="Arial" w:hAnsi="Arial" w:cs="Arial"/>
          <w:sz w:val="24"/>
          <w:szCs w:val="24"/>
        </w:rPr>
        <w:lastRenderedPageBreak/>
        <w:t>Lei de Acesso à Informaç</w:t>
      </w:r>
      <w:r>
        <w:rPr>
          <w:rFonts w:ascii="Arial" w:hAnsi="Arial" w:cs="Arial"/>
          <w:sz w:val="24"/>
          <w:szCs w:val="24"/>
        </w:rPr>
        <w:t>ão. Nada mais havendo a tratar a Pregoeira</w:t>
      </w:r>
      <w:r w:rsidRPr="00446A3F">
        <w:rPr>
          <w:rFonts w:ascii="Arial" w:hAnsi="Arial" w:cs="Arial"/>
          <w:sz w:val="24"/>
          <w:szCs w:val="24"/>
        </w:rPr>
        <w:t xml:space="preserve"> declarou encerrada a Sessão Pública </w:t>
      </w:r>
      <w:r w:rsidRPr="006D4CC7">
        <w:rPr>
          <w:rFonts w:ascii="Arial" w:hAnsi="Arial" w:cs="Arial"/>
          <w:sz w:val="24"/>
          <w:szCs w:val="24"/>
        </w:rPr>
        <w:t xml:space="preserve">às </w:t>
      </w:r>
      <w:r w:rsidR="006D4CC7" w:rsidRPr="006D4CC7">
        <w:rPr>
          <w:rFonts w:ascii="Arial" w:hAnsi="Arial" w:cs="Arial"/>
          <w:sz w:val="24"/>
          <w:szCs w:val="24"/>
        </w:rPr>
        <w:t>11hs e 40</w:t>
      </w:r>
      <w:r w:rsidRPr="006D4CC7">
        <w:rPr>
          <w:rFonts w:ascii="Arial" w:hAnsi="Arial" w:cs="Arial"/>
          <w:sz w:val="24"/>
          <w:szCs w:val="24"/>
        </w:rPr>
        <w:t xml:space="preserve">min. </w:t>
      </w:r>
      <w:r w:rsidRPr="00446A3F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final segue a Ata assinada pela Pregoeira</w:t>
      </w:r>
      <w:r w:rsidRPr="00446A3F">
        <w:rPr>
          <w:rFonts w:ascii="Arial" w:hAnsi="Arial" w:cs="Arial"/>
          <w:sz w:val="24"/>
          <w:szCs w:val="24"/>
        </w:rPr>
        <w:t xml:space="preserve"> e Equipe de Apoio e licitantes presentes e posteriormente encaminhado o processo à Assessoria Jurídica do Município, acompanhado de toda documentação de Credenciamento, Propostas e Habilitação, para parecer.</w:t>
      </w:r>
    </w:p>
    <w:p w:rsidR="008A49C2" w:rsidRPr="00446A3F" w:rsidRDefault="008A49C2" w:rsidP="008A49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CC7" w:rsidRDefault="006D4CC7" w:rsidP="008A49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9C2" w:rsidRPr="00446A3F" w:rsidRDefault="008A49C2" w:rsidP="008A49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03</w:t>
      </w:r>
      <w:r w:rsidRPr="00446A3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r w:rsidRPr="00446A3F">
        <w:rPr>
          <w:rFonts w:ascii="Arial" w:hAnsi="Arial" w:cs="Arial"/>
          <w:sz w:val="24"/>
          <w:szCs w:val="24"/>
        </w:rPr>
        <w:t>.</w:t>
      </w:r>
    </w:p>
    <w:p w:rsidR="008A49C2" w:rsidRDefault="008A49C2" w:rsidP="008A49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840FF" w:rsidRPr="00446A3F" w:rsidRDefault="005840FF" w:rsidP="008A49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9C2" w:rsidRPr="00446A3F" w:rsidRDefault="008A49C2" w:rsidP="008A49C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Flávio da Silva Coelho</w:t>
      </w:r>
    </w:p>
    <w:p w:rsidR="008A49C2" w:rsidRDefault="008A49C2" w:rsidP="008A49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Equipe de Apoio</w:t>
      </w:r>
    </w:p>
    <w:p w:rsidR="008A49C2" w:rsidRDefault="008A49C2" w:rsidP="008A4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49C2" w:rsidRDefault="008A49C2" w:rsidP="008A49C2">
      <w:pPr>
        <w:spacing w:line="276" w:lineRule="auto"/>
        <w:rPr>
          <w:rFonts w:ascii="Arial" w:hAnsi="Arial" w:cs="Arial"/>
          <w:sz w:val="24"/>
          <w:szCs w:val="24"/>
        </w:rPr>
      </w:pPr>
    </w:p>
    <w:p w:rsidR="008A49C2" w:rsidRDefault="008A49C2" w:rsidP="008A49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8A49C2" w:rsidRPr="00446A3F" w:rsidRDefault="008A49C2" w:rsidP="008A49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Equipe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A3F">
        <w:rPr>
          <w:rFonts w:ascii="Arial" w:hAnsi="Arial" w:cs="Arial"/>
          <w:sz w:val="24"/>
          <w:szCs w:val="24"/>
        </w:rPr>
        <w:t>Equipe de Apoio</w:t>
      </w:r>
    </w:p>
    <w:p w:rsidR="008A49C2" w:rsidRPr="00446A3F" w:rsidRDefault="008A49C2" w:rsidP="008A49C2">
      <w:pPr>
        <w:spacing w:line="276" w:lineRule="auto"/>
        <w:rPr>
          <w:rFonts w:ascii="Arial" w:hAnsi="Arial" w:cs="Arial"/>
          <w:sz w:val="24"/>
          <w:szCs w:val="24"/>
        </w:rPr>
      </w:pPr>
    </w:p>
    <w:p w:rsidR="005840FF" w:rsidRPr="00446A3F" w:rsidRDefault="005840FF" w:rsidP="005840F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01 - OTIMISA MARKETING E EVENTOS LTDA </w:t>
      </w:r>
      <w:r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EPP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07.559.474/0001-17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02 </w:t>
      </w:r>
      <w:r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MAIS EVENTOS E ESTRUTURAS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03.149.058/0001-90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03 - RICARDO ROSSI LOCADORA DE EQUIPAMENTOS </w:t>
      </w:r>
      <w:r>
        <w:rPr>
          <w:rFonts w:ascii="Arial" w:hAnsi="Arial" w:cs="Arial"/>
          <w:b/>
          <w:sz w:val="24"/>
          <w:szCs w:val="24"/>
        </w:rPr>
        <w:t>LTDA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05.072.408/0001-92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04 – </w:t>
      </w:r>
      <w:r w:rsidRPr="00446A3F">
        <w:rPr>
          <w:rFonts w:ascii="Arial" w:hAnsi="Arial" w:cs="Arial"/>
          <w:b/>
          <w:i/>
          <w:sz w:val="24"/>
          <w:szCs w:val="24"/>
        </w:rPr>
        <w:t xml:space="preserve">ELANILSON RESENDE SANTOS </w:t>
      </w:r>
      <w:r>
        <w:rPr>
          <w:rFonts w:ascii="Arial" w:hAnsi="Arial" w:cs="Arial"/>
          <w:b/>
          <w:i/>
          <w:sz w:val="24"/>
          <w:szCs w:val="24"/>
        </w:rPr>
        <w:t>–</w:t>
      </w:r>
      <w:r w:rsidRPr="00446A3F">
        <w:rPr>
          <w:rFonts w:ascii="Arial" w:hAnsi="Arial" w:cs="Arial"/>
          <w:b/>
          <w:i/>
          <w:sz w:val="24"/>
          <w:szCs w:val="24"/>
        </w:rPr>
        <w:t xml:space="preserve"> ME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27.884.788/0001-00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>EMPRESA 05 – VANDA MARIA FERREIRA – 009.073.656-71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16.791.955/0001-44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06 – </w:t>
      </w:r>
      <w:r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26.078.595/0001-91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D4CC7" w:rsidRDefault="006D4CC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07 – </w:t>
      </w:r>
      <w:r>
        <w:rPr>
          <w:rFonts w:ascii="Arial" w:hAnsi="Arial" w:cs="Arial"/>
          <w:b/>
          <w:i/>
          <w:sz w:val="24"/>
          <w:szCs w:val="24"/>
        </w:rPr>
        <w:t xml:space="preserve">PEDRO DE CARVALHO DUTRA </w:t>
      </w:r>
      <w:r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b/>
          <w:i/>
          <w:sz w:val="24"/>
          <w:szCs w:val="24"/>
        </w:rPr>
        <w:t xml:space="preserve"> ME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12.929.553/0001-02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08 – </w:t>
      </w:r>
      <w:r w:rsidRPr="00446A3F">
        <w:rPr>
          <w:rFonts w:ascii="Arial" w:hAnsi="Arial" w:cs="Arial"/>
          <w:b/>
          <w:i/>
          <w:sz w:val="24"/>
          <w:szCs w:val="24"/>
        </w:rPr>
        <w:t>MS SOM E LUZ LTDA-ME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04.510.450/0001-85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09 – </w:t>
      </w:r>
      <w:r>
        <w:rPr>
          <w:rFonts w:ascii="Arial" w:hAnsi="Arial" w:cs="Arial"/>
          <w:b/>
          <w:i/>
          <w:sz w:val="24"/>
          <w:szCs w:val="24"/>
        </w:rPr>
        <w:t xml:space="preserve">JOÃO BOSCO DE ABREU EIRELI </w:t>
      </w:r>
      <w:r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b/>
          <w:i/>
          <w:sz w:val="24"/>
          <w:szCs w:val="24"/>
        </w:rPr>
        <w:t xml:space="preserve"> ME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20.280.479/0001-74</w:t>
      </w:r>
    </w:p>
    <w:p w:rsidR="006A2267" w:rsidRDefault="006A2267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5840FF" w:rsidRDefault="005840FF" w:rsidP="005840FF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6A2267" w:rsidRDefault="006A2267" w:rsidP="005840F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10</w:t>
      </w:r>
      <w:r w:rsidRPr="00446A3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</w:rPr>
        <w:t>ESTRUTURAR LOCAÇÕES LTDA-EPP</w:t>
      </w:r>
    </w:p>
    <w:p w:rsidR="000603EA" w:rsidRDefault="006A2267" w:rsidP="005840FF">
      <w:pPr>
        <w:spacing w:line="276" w:lineRule="auto"/>
        <w:jc w:val="center"/>
      </w:pPr>
      <w:r w:rsidRPr="00446A3F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24.876.784/0001-84</w:t>
      </w:r>
    </w:p>
    <w:sectPr w:rsidR="000603EA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6777C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6777C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6777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EF73B6" wp14:editId="463703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C2"/>
    <w:rsid w:val="000603EA"/>
    <w:rsid w:val="00266053"/>
    <w:rsid w:val="00483267"/>
    <w:rsid w:val="005840FF"/>
    <w:rsid w:val="006A2267"/>
    <w:rsid w:val="006D4CC7"/>
    <w:rsid w:val="008A49C2"/>
    <w:rsid w:val="00AE777C"/>
    <w:rsid w:val="00C43AE9"/>
    <w:rsid w:val="00C77C49"/>
    <w:rsid w:val="00F106A0"/>
    <w:rsid w:val="00F6777C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4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4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A4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4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8A49C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8A4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4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4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A4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4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8A49C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8A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2420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2020-02-03T13:50:00Z</cp:lastPrinted>
  <dcterms:created xsi:type="dcterms:W3CDTF">2020-02-03T10:54:00Z</dcterms:created>
  <dcterms:modified xsi:type="dcterms:W3CDTF">2020-02-03T13:50:00Z</dcterms:modified>
</cp:coreProperties>
</file>